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3B62" w:rsidRDefault="00793B62" w:rsidP="005B7539">
      <w:pPr>
        <w:shd w:val="clear" w:color="auto" w:fill="FFFFFF"/>
        <w:spacing w:line="264" w:lineRule="exact"/>
        <w:ind w:left="45"/>
        <w:jc w:val="center"/>
        <w:rPr>
          <w:b/>
          <w:bCs/>
          <w:color w:val="000000"/>
          <w:spacing w:val="-2"/>
          <w:sz w:val="24"/>
          <w:szCs w:val="24"/>
        </w:rPr>
      </w:pPr>
    </w:p>
    <w:tbl>
      <w:tblPr>
        <w:tblW w:w="10260" w:type="dxa"/>
        <w:tblInd w:w="-106" w:type="dxa"/>
        <w:tblLook w:val="01E0"/>
      </w:tblPr>
      <w:tblGrid>
        <w:gridCol w:w="5688"/>
        <w:gridCol w:w="4572"/>
      </w:tblGrid>
      <w:tr w:rsidR="00793B62">
        <w:tc>
          <w:tcPr>
            <w:tcW w:w="5688" w:type="dxa"/>
          </w:tcPr>
          <w:p w:rsidR="00793B62" w:rsidRDefault="00793B62">
            <w:pPr>
              <w:pStyle w:val="10"/>
              <w:shd w:val="clear" w:color="auto" w:fill="auto"/>
              <w:jc w:val="center"/>
              <w:rPr>
                <w:noProof w:val="0"/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СОГЛАСОВАНО:</w:t>
            </w:r>
          </w:p>
          <w:p w:rsidR="00793B62" w:rsidRDefault="00793B62">
            <w:pPr>
              <w:pStyle w:val="10"/>
              <w:shd w:val="clear" w:color="auto" w:fill="auto"/>
              <w:jc w:val="center"/>
              <w:rPr>
                <w:b w:val="0"/>
                <w:bCs w:val="0"/>
                <w:snapToGrid w:val="0"/>
                <w:color w:val="000000"/>
                <w:sz w:val="24"/>
                <w:szCs w:val="24"/>
              </w:rPr>
            </w:pPr>
            <w:r>
              <w:rPr>
                <w:b w:val="0"/>
                <w:bCs w:val="0"/>
                <w:snapToGrid w:val="0"/>
                <w:color w:val="000000"/>
                <w:sz w:val="24"/>
                <w:szCs w:val="24"/>
              </w:rPr>
              <w:t>председатель Профкома</w:t>
            </w:r>
          </w:p>
          <w:p w:rsidR="00793B62" w:rsidRDefault="00793B62">
            <w:pPr>
              <w:pStyle w:val="10"/>
              <w:shd w:val="clear" w:color="auto" w:fill="auto"/>
              <w:jc w:val="center"/>
              <w:rPr>
                <w:b w:val="0"/>
                <w:bCs w:val="0"/>
                <w:snapToGrid w:val="0"/>
                <w:color w:val="000000"/>
                <w:sz w:val="24"/>
                <w:szCs w:val="24"/>
              </w:rPr>
            </w:pPr>
            <w:r>
              <w:rPr>
                <w:b w:val="0"/>
                <w:bCs w:val="0"/>
                <w:snapToGrid w:val="0"/>
                <w:color w:val="000000"/>
                <w:sz w:val="24"/>
                <w:szCs w:val="24"/>
              </w:rPr>
              <w:t>_______________ / Е. Ф. Журавлёва/</w:t>
            </w:r>
          </w:p>
          <w:p w:rsidR="00793B62" w:rsidRDefault="00793B62">
            <w:pPr>
              <w:pStyle w:val="10"/>
              <w:shd w:val="clear" w:color="auto" w:fill="auto"/>
              <w:jc w:val="center"/>
              <w:rPr>
                <w:b w:val="0"/>
                <w:bCs w:val="0"/>
                <w:snapToGrid w:val="0"/>
                <w:color w:val="000000"/>
                <w:sz w:val="24"/>
                <w:szCs w:val="24"/>
              </w:rPr>
            </w:pPr>
          </w:p>
          <w:p w:rsidR="00793B62" w:rsidRDefault="00793B62">
            <w:pPr>
              <w:pStyle w:val="10"/>
              <w:shd w:val="clear" w:color="auto" w:fill="auto"/>
              <w:jc w:val="center"/>
              <w:rPr>
                <w:sz w:val="24"/>
                <w:szCs w:val="24"/>
              </w:rPr>
            </w:pPr>
            <w:r>
              <w:rPr>
                <w:b w:val="0"/>
                <w:bCs w:val="0"/>
                <w:snapToGrid w:val="0"/>
                <w:color w:val="000000"/>
                <w:sz w:val="24"/>
                <w:szCs w:val="24"/>
              </w:rPr>
              <w:t>«___»______________2014г.</w:t>
            </w:r>
          </w:p>
        </w:tc>
        <w:tc>
          <w:tcPr>
            <w:tcW w:w="4572" w:type="dxa"/>
          </w:tcPr>
          <w:p w:rsidR="00793B62" w:rsidRDefault="00793B62">
            <w:pPr>
              <w:shd w:val="clear" w:color="auto" w:fill="FFFFFF"/>
              <w:tabs>
                <w:tab w:val="left" w:pos="3420"/>
                <w:tab w:val="left" w:pos="5760"/>
              </w:tabs>
              <w:jc w:val="center"/>
              <w:rPr>
                <w:b/>
                <w:bCs/>
                <w:snapToGrid w:val="0"/>
                <w:color w:val="000000"/>
                <w:sz w:val="24"/>
                <w:szCs w:val="24"/>
              </w:rPr>
            </w:pPr>
            <w:r>
              <w:rPr>
                <w:b/>
                <w:bCs/>
                <w:snapToGrid w:val="0"/>
                <w:color w:val="000000"/>
                <w:sz w:val="24"/>
                <w:szCs w:val="24"/>
              </w:rPr>
              <w:t>УТВЕРЖДАЮ:</w:t>
            </w:r>
          </w:p>
          <w:p w:rsidR="00793B62" w:rsidRDefault="00793B62">
            <w:pPr>
              <w:shd w:val="clear" w:color="auto" w:fill="FFFFFF"/>
              <w:tabs>
                <w:tab w:val="left" w:pos="3420"/>
                <w:tab w:val="left" w:pos="5760"/>
              </w:tabs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 xml:space="preserve">Директор МОУ СОШ № 1                                                                                              р. п. Кузоватово </w:t>
            </w:r>
            <w:proofErr w:type="spellStart"/>
            <w:r>
              <w:rPr>
                <w:snapToGrid w:val="0"/>
                <w:color w:val="000000"/>
                <w:sz w:val="24"/>
                <w:szCs w:val="24"/>
              </w:rPr>
              <w:t>Кузоватовского</w:t>
            </w:r>
            <w:proofErr w:type="spellEnd"/>
            <w:r>
              <w:rPr>
                <w:snapToGrid w:val="0"/>
                <w:color w:val="000000"/>
                <w:sz w:val="24"/>
                <w:szCs w:val="24"/>
              </w:rPr>
              <w:t xml:space="preserve"> района Ульяновской области</w:t>
            </w:r>
          </w:p>
          <w:p w:rsidR="00793B62" w:rsidRDefault="00793B62">
            <w:pPr>
              <w:shd w:val="clear" w:color="auto" w:fill="FFFFFF"/>
              <w:tabs>
                <w:tab w:val="left" w:pos="3420"/>
                <w:tab w:val="left" w:pos="5760"/>
              </w:tabs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____________________ О. Н. Мартьянова</w:t>
            </w:r>
          </w:p>
          <w:p w:rsidR="00793B62" w:rsidRDefault="00793B62">
            <w:pPr>
              <w:pStyle w:val="10"/>
              <w:shd w:val="clear" w:color="auto" w:fill="auto"/>
              <w:jc w:val="center"/>
              <w:rPr>
                <w:b w:val="0"/>
                <w:bCs w:val="0"/>
                <w:noProof w:val="0"/>
                <w:snapToGrid w:val="0"/>
                <w:color w:val="000000"/>
                <w:sz w:val="24"/>
                <w:szCs w:val="24"/>
              </w:rPr>
            </w:pPr>
            <w:r>
              <w:rPr>
                <w:b w:val="0"/>
                <w:bCs w:val="0"/>
                <w:snapToGrid w:val="0"/>
                <w:color w:val="000000"/>
                <w:sz w:val="24"/>
                <w:szCs w:val="24"/>
              </w:rPr>
              <w:t>«___»______________2014г.</w:t>
            </w:r>
          </w:p>
          <w:p w:rsidR="00793B62" w:rsidRDefault="00793B62">
            <w:pPr>
              <w:pStyle w:val="10"/>
              <w:shd w:val="clear" w:color="auto" w:fill="auto"/>
              <w:jc w:val="center"/>
              <w:rPr>
                <w:sz w:val="24"/>
                <w:szCs w:val="24"/>
              </w:rPr>
            </w:pPr>
          </w:p>
        </w:tc>
      </w:tr>
    </w:tbl>
    <w:p w:rsidR="00793B62" w:rsidRDefault="00793B62" w:rsidP="005B7539">
      <w:pPr>
        <w:shd w:val="clear" w:color="auto" w:fill="FFFFFF"/>
        <w:spacing w:line="264" w:lineRule="exact"/>
        <w:ind w:left="45"/>
        <w:jc w:val="center"/>
        <w:rPr>
          <w:b/>
          <w:bCs/>
          <w:color w:val="000000"/>
          <w:spacing w:val="-2"/>
          <w:sz w:val="24"/>
          <w:szCs w:val="24"/>
        </w:rPr>
      </w:pPr>
    </w:p>
    <w:p w:rsidR="00793B62" w:rsidRDefault="00793B62" w:rsidP="005B7539">
      <w:pPr>
        <w:shd w:val="clear" w:color="auto" w:fill="FFFFFF"/>
        <w:spacing w:line="264" w:lineRule="exact"/>
        <w:ind w:left="45"/>
        <w:jc w:val="center"/>
        <w:rPr>
          <w:b/>
          <w:bCs/>
          <w:color w:val="000000"/>
          <w:spacing w:val="-2"/>
          <w:sz w:val="32"/>
          <w:szCs w:val="32"/>
        </w:rPr>
      </w:pPr>
    </w:p>
    <w:p w:rsidR="00793B62" w:rsidRDefault="00793B62" w:rsidP="005B7539">
      <w:pPr>
        <w:shd w:val="clear" w:color="auto" w:fill="FFFFFF"/>
        <w:spacing w:line="264" w:lineRule="exact"/>
        <w:ind w:left="45"/>
        <w:jc w:val="center"/>
        <w:rPr>
          <w:b/>
          <w:bCs/>
          <w:color w:val="000000"/>
          <w:spacing w:val="-2"/>
          <w:sz w:val="32"/>
          <w:szCs w:val="32"/>
        </w:rPr>
      </w:pPr>
    </w:p>
    <w:p w:rsidR="00793B62" w:rsidRDefault="00793B62" w:rsidP="005B7539">
      <w:pPr>
        <w:shd w:val="clear" w:color="auto" w:fill="FFFFFF"/>
        <w:spacing w:line="264" w:lineRule="exact"/>
        <w:ind w:left="45"/>
        <w:jc w:val="center"/>
        <w:rPr>
          <w:b/>
          <w:bCs/>
          <w:color w:val="000000"/>
          <w:spacing w:val="-2"/>
          <w:sz w:val="32"/>
          <w:szCs w:val="32"/>
        </w:rPr>
      </w:pPr>
    </w:p>
    <w:p w:rsidR="00793B62" w:rsidRDefault="00793B62" w:rsidP="005B7539">
      <w:pPr>
        <w:shd w:val="clear" w:color="auto" w:fill="FFFFFF"/>
        <w:spacing w:line="264" w:lineRule="exact"/>
        <w:ind w:left="45"/>
        <w:jc w:val="center"/>
        <w:rPr>
          <w:b/>
          <w:bCs/>
          <w:color w:val="000000"/>
          <w:spacing w:val="-2"/>
          <w:sz w:val="32"/>
          <w:szCs w:val="32"/>
        </w:rPr>
      </w:pPr>
    </w:p>
    <w:p w:rsidR="00793B62" w:rsidRDefault="00793B62" w:rsidP="005B7539">
      <w:pPr>
        <w:shd w:val="clear" w:color="auto" w:fill="FFFFFF"/>
        <w:spacing w:line="264" w:lineRule="exact"/>
        <w:ind w:left="45"/>
        <w:jc w:val="center"/>
        <w:rPr>
          <w:b/>
          <w:bCs/>
          <w:color w:val="000000"/>
          <w:spacing w:val="-2"/>
          <w:sz w:val="32"/>
          <w:szCs w:val="32"/>
        </w:rPr>
      </w:pPr>
    </w:p>
    <w:p w:rsidR="00793B62" w:rsidRDefault="00793B62" w:rsidP="005B7539">
      <w:pPr>
        <w:shd w:val="clear" w:color="auto" w:fill="FFFFFF"/>
        <w:spacing w:line="264" w:lineRule="exact"/>
        <w:ind w:left="45"/>
        <w:jc w:val="center"/>
        <w:rPr>
          <w:b/>
          <w:bCs/>
          <w:color w:val="000000"/>
          <w:spacing w:val="-2"/>
          <w:sz w:val="32"/>
          <w:szCs w:val="32"/>
        </w:rPr>
      </w:pPr>
    </w:p>
    <w:p w:rsidR="00793B62" w:rsidRDefault="00793B62" w:rsidP="005B7539">
      <w:pPr>
        <w:shd w:val="clear" w:color="auto" w:fill="FFFFFF"/>
        <w:spacing w:line="264" w:lineRule="exact"/>
        <w:ind w:left="45"/>
        <w:jc w:val="center"/>
        <w:rPr>
          <w:b/>
          <w:bCs/>
          <w:color w:val="000000"/>
          <w:spacing w:val="-2"/>
          <w:sz w:val="32"/>
          <w:szCs w:val="32"/>
        </w:rPr>
      </w:pPr>
    </w:p>
    <w:p w:rsidR="00793B62" w:rsidRDefault="00793B62" w:rsidP="005B7539">
      <w:pPr>
        <w:shd w:val="clear" w:color="auto" w:fill="FFFFFF"/>
        <w:spacing w:line="264" w:lineRule="exact"/>
        <w:ind w:left="45"/>
        <w:jc w:val="center"/>
        <w:rPr>
          <w:b/>
          <w:bCs/>
          <w:color w:val="000000"/>
          <w:spacing w:val="-2"/>
          <w:sz w:val="32"/>
          <w:szCs w:val="32"/>
        </w:rPr>
      </w:pPr>
    </w:p>
    <w:p w:rsidR="00793B62" w:rsidRDefault="00793B62" w:rsidP="005B7539">
      <w:pPr>
        <w:shd w:val="clear" w:color="auto" w:fill="FFFFFF"/>
        <w:spacing w:line="264" w:lineRule="exact"/>
        <w:ind w:left="45"/>
        <w:jc w:val="center"/>
        <w:rPr>
          <w:b/>
          <w:bCs/>
          <w:color w:val="000000"/>
          <w:spacing w:val="-2"/>
          <w:sz w:val="32"/>
          <w:szCs w:val="32"/>
        </w:rPr>
      </w:pPr>
    </w:p>
    <w:p w:rsidR="00793B62" w:rsidRDefault="00793B62" w:rsidP="005B7539">
      <w:pPr>
        <w:shd w:val="clear" w:color="auto" w:fill="FFFFFF"/>
        <w:spacing w:line="264" w:lineRule="exact"/>
        <w:ind w:left="45"/>
        <w:jc w:val="center"/>
        <w:rPr>
          <w:b/>
          <w:bCs/>
          <w:color w:val="000000"/>
          <w:spacing w:val="-2"/>
          <w:sz w:val="32"/>
          <w:szCs w:val="32"/>
        </w:rPr>
      </w:pPr>
    </w:p>
    <w:p w:rsidR="00793B62" w:rsidRDefault="00793B62" w:rsidP="005B7539">
      <w:pPr>
        <w:shd w:val="clear" w:color="auto" w:fill="FFFFFF"/>
        <w:spacing w:line="264" w:lineRule="exact"/>
        <w:ind w:left="45"/>
        <w:jc w:val="center"/>
        <w:rPr>
          <w:b/>
          <w:bCs/>
          <w:color w:val="000000"/>
          <w:spacing w:val="-2"/>
          <w:sz w:val="32"/>
          <w:szCs w:val="32"/>
        </w:rPr>
      </w:pPr>
    </w:p>
    <w:p w:rsidR="00793B62" w:rsidRDefault="00793B62" w:rsidP="005B7539">
      <w:pPr>
        <w:shd w:val="clear" w:color="auto" w:fill="FFFFFF"/>
        <w:spacing w:line="264" w:lineRule="exact"/>
        <w:ind w:left="45"/>
        <w:jc w:val="center"/>
        <w:rPr>
          <w:b/>
          <w:bCs/>
          <w:color w:val="000000"/>
          <w:spacing w:val="-2"/>
          <w:sz w:val="32"/>
          <w:szCs w:val="32"/>
        </w:rPr>
      </w:pPr>
    </w:p>
    <w:p w:rsidR="00793B62" w:rsidRDefault="00793B62" w:rsidP="005B7539">
      <w:pPr>
        <w:shd w:val="clear" w:color="auto" w:fill="FFFFFF"/>
        <w:spacing w:line="264" w:lineRule="exact"/>
        <w:ind w:left="45"/>
        <w:jc w:val="center"/>
        <w:rPr>
          <w:b/>
          <w:bCs/>
          <w:color w:val="000000"/>
          <w:spacing w:val="-2"/>
          <w:sz w:val="32"/>
          <w:szCs w:val="32"/>
        </w:rPr>
      </w:pPr>
    </w:p>
    <w:p w:rsidR="00793B62" w:rsidRDefault="00793B62" w:rsidP="005B7539">
      <w:pPr>
        <w:shd w:val="clear" w:color="auto" w:fill="FFFFFF"/>
        <w:spacing w:line="264" w:lineRule="exact"/>
        <w:ind w:left="45"/>
        <w:jc w:val="center"/>
        <w:rPr>
          <w:b/>
          <w:bCs/>
          <w:color w:val="000000"/>
          <w:spacing w:val="-2"/>
          <w:sz w:val="32"/>
          <w:szCs w:val="32"/>
        </w:rPr>
      </w:pPr>
    </w:p>
    <w:p w:rsidR="00793B62" w:rsidRPr="002409C1" w:rsidRDefault="00793B62" w:rsidP="005B7539">
      <w:pPr>
        <w:shd w:val="clear" w:color="auto" w:fill="FFFFFF"/>
        <w:spacing w:line="264" w:lineRule="exact"/>
        <w:ind w:left="45"/>
        <w:jc w:val="center"/>
        <w:rPr>
          <w:sz w:val="32"/>
          <w:szCs w:val="32"/>
        </w:rPr>
      </w:pPr>
      <w:r w:rsidRPr="002409C1">
        <w:rPr>
          <w:b/>
          <w:bCs/>
          <w:color w:val="000000"/>
          <w:spacing w:val="-2"/>
          <w:sz w:val="32"/>
          <w:szCs w:val="32"/>
        </w:rPr>
        <w:t>ИНСТРУКЦИЯ</w:t>
      </w:r>
    </w:p>
    <w:p w:rsidR="00793B62" w:rsidRPr="002409C1" w:rsidRDefault="00793B62" w:rsidP="005B7539">
      <w:pPr>
        <w:shd w:val="clear" w:color="auto" w:fill="FFFFFF"/>
        <w:spacing w:line="264" w:lineRule="exact"/>
        <w:ind w:left="34"/>
        <w:jc w:val="center"/>
        <w:rPr>
          <w:sz w:val="28"/>
          <w:szCs w:val="28"/>
        </w:rPr>
      </w:pPr>
      <w:r w:rsidRPr="002409C1">
        <w:rPr>
          <w:b/>
          <w:bCs/>
          <w:color w:val="000000"/>
          <w:spacing w:val="-1"/>
          <w:sz w:val="28"/>
          <w:szCs w:val="28"/>
        </w:rPr>
        <w:t>о мерах пожарной безопасности</w:t>
      </w:r>
    </w:p>
    <w:p w:rsidR="00793B62" w:rsidRDefault="00793B62" w:rsidP="005B7539">
      <w:pPr>
        <w:shd w:val="clear" w:color="auto" w:fill="FFFFFF"/>
        <w:spacing w:before="5" w:line="264" w:lineRule="exact"/>
        <w:ind w:left="19"/>
        <w:jc w:val="center"/>
        <w:rPr>
          <w:b/>
          <w:bCs/>
          <w:color w:val="000000"/>
          <w:sz w:val="28"/>
          <w:szCs w:val="28"/>
        </w:rPr>
      </w:pPr>
      <w:r w:rsidRPr="002409C1">
        <w:rPr>
          <w:b/>
          <w:bCs/>
          <w:color w:val="000000"/>
          <w:sz w:val="28"/>
          <w:szCs w:val="28"/>
        </w:rPr>
        <w:t>при проведении новогодних мероприятий</w:t>
      </w:r>
    </w:p>
    <w:p w:rsidR="00793B62" w:rsidRDefault="00793B62" w:rsidP="005B7539">
      <w:pPr>
        <w:shd w:val="clear" w:color="auto" w:fill="FFFFFF"/>
        <w:spacing w:before="5" w:line="264" w:lineRule="exact"/>
        <w:ind w:left="19"/>
        <w:jc w:val="center"/>
        <w:rPr>
          <w:b/>
          <w:bCs/>
          <w:color w:val="000000"/>
          <w:sz w:val="28"/>
          <w:szCs w:val="28"/>
        </w:rPr>
      </w:pPr>
    </w:p>
    <w:p w:rsidR="00793B62" w:rsidRPr="002409C1" w:rsidRDefault="003D0DC9" w:rsidP="005B7539">
      <w:pPr>
        <w:shd w:val="clear" w:color="auto" w:fill="FFFFFF"/>
        <w:spacing w:before="5" w:line="264" w:lineRule="exact"/>
        <w:ind w:left="19"/>
        <w:jc w:val="center"/>
        <w:rPr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ИОТ – 171</w:t>
      </w:r>
      <w:r w:rsidR="00793B62">
        <w:rPr>
          <w:b/>
          <w:bCs/>
          <w:color w:val="000000"/>
          <w:sz w:val="28"/>
          <w:szCs w:val="28"/>
        </w:rPr>
        <w:t>. 14</w:t>
      </w:r>
    </w:p>
    <w:p w:rsidR="00793B62" w:rsidRDefault="00793B62" w:rsidP="005B7539">
      <w:pPr>
        <w:shd w:val="clear" w:color="auto" w:fill="FFFFFF"/>
        <w:spacing w:before="192"/>
        <w:ind w:left="437"/>
        <w:rPr>
          <w:b/>
          <w:bCs/>
          <w:color w:val="000000"/>
          <w:spacing w:val="-1"/>
          <w:sz w:val="28"/>
          <w:szCs w:val="28"/>
        </w:rPr>
      </w:pPr>
    </w:p>
    <w:p w:rsidR="00793B62" w:rsidRDefault="00793B62" w:rsidP="005B7539">
      <w:pPr>
        <w:shd w:val="clear" w:color="auto" w:fill="FFFFFF"/>
        <w:spacing w:before="192"/>
        <w:ind w:left="437"/>
        <w:rPr>
          <w:b/>
          <w:bCs/>
          <w:color w:val="000000"/>
          <w:spacing w:val="-1"/>
          <w:sz w:val="28"/>
          <w:szCs w:val="28"/>
        </w:rPr>
      </w:pPr>
    </w:p>
    <w:p w:rsidR="00793B62" w:rsidRDefault="00793B62" w:rsidP="005B7539">
      <w:pPr>
        <w:shd w:val="clear" w:color="auto" w:fill="FFFFFF"/>
        <w:spacing w:before="192"/>
        <w:ind w:left="437"/>
        <w:rPr>
          <w:b/>
          <w:bCs/>
          <w:color w:val="000000"/>
          <w:spacing w:val="-1"/>
          <w:sz w:val="28"/>
          <w:szCs w:val="28"/>
        </w:rPr>
      </w:pPr>
    </w:p>
    <w:p w:rsidR="00793B62" w:rsidRDefault="00793B62" w:rsidP="005B7539">
      <w:pPr>
        <w:shd w:val="clear" w:color="auto" w:fill="FFFFFF"/>
        <w:spacing w:before="192"/>
        <w:ind w:left="437"/>
        <w:rPr>
          <w:b/>
          <w:bCs/>
          <w:color w:val="000000"/>
          <w:spacing w:val="-1"/>
          <w:sz w:val="28"/>
          <w:szCs w:val="28"/>
        </w:rPr>
      </w:pPr>
    </w:p>
    <w:p w:rsidR="00793B62" w:rsidRDefault="00793B62" w:rsidP="005B7539">
      <w:pPr>
        <w:shd w:val="clear" w:color="auto" w:fill="FFFFFF"/>
        <w:spacing w:before="192"/>
        <w:ind w:left="437"/>
        <w:rPr>
          <w:b/>
          <w:bCs/>
          <w:color w:val="000000"/>
          <w:spacing w:val="-1"/>
          <w:sz w:val="28"/>
          <w:szCs w:val="28"/>
        </w:rPr>
      </w:pPr>
    </w:p>
    <w:p w:rsidR="00793B62" w:rsidRDefault="00793B62" w:rsidP="005B7539">
      <w:pPr>
        <w:shd w:val="clear" w:color="auto" w:fill="FFFFFF"/>
        <w:spacing w:before="192"/>
        <w:ind w:left="437"/>
        <w:rPr>
          <w:b/>
          <w:bCs/>
          <w:color w:val="000000"/>
          <w:spacing w:val="-1"/>
          <w:sz w:val="28"/>
          <w:szCs w:val="28"/>
        </w:rPr>
      </w:pPr>
    </w:p>
    <w:p w:rsidR="00793B62" w:rsidRDefault="00793B62" w:rsidP="005B7539">
      <w:pPr>
        <w:shd w:val="clear" w:color="auto" w:fill="FFFFFF"/>
        <w:spacing w:before="192"/>
        <w:ind w:left="437"/>
        <w:rPr>
          <w:b/>
          <w:bCs/>
          <w:color w:val="000000"/>
          <w:spacing w:val="-1"/>
          <w:sz w:val="28"/>
          <w:szCs w:val="28"/>
        </w:rPr>
      </w:pPr>
    </w:p>
    <w:p w:rsidR="00793B62" w:rsidRDefault="00793B62" w:rsidP="005B7539">
      <w:pPr>
        <w:shd w:val="clear" w:color="auto" w:fill="FFFFFF"/>
        <w:spacing w:before="192"/>
        <w:ind w:left="437"/>
        <w:rPr>
          <w:b/>
          <w:bCs/>
          <w:color w:val="000000"/>
          <w:spacing w:val="-1"/>
          <w:sz w:val="28"/>
          <w:szCs w:val="28"/>
        </w:rPr>
      </w:pPr>
    </w:p>
    <w:p w:rsidR="00793B62" w:rsidRDefault="00793B62" w:rsidP="005B7539">
      <w:pPr>
        <w:shd w:val="clear" w:color="auto" w:fill="FFFFFF"/>
        <w:spacing w:before="192"/>
        <w:ind w:left="437"/>
        <w:rPr>
          <w:b/>
          <w:bCs/>
          <w:color w:val="000000"/>
          <w:spacing w:val="-1"/>
          <w:sz w:val="28"/>
          <w:szCs w:val="28"/>
        </w:rPr>
      </w:pPr>
    </w:p>
    <w:p w:rsidR="00793B62" w:rsidRDefault="00793B62" w:rsidP="005B7539">
      <w:pPr>
        <w:shd w:val="clear" w:color="auto" w:fill="FFFFFF"/>
        <w:spacing w:before="192"/>
        <w:ind w:left="437"/>
        <w:rPr>
          <w:b/>
          <w:bCs/>
          <w:color w:val="000000"/>
          <w:spacing w:val="-1"/>
          <w:sz w:val="28"/>
          <w:szCs w:val="28"/>
        </w:rPr>
      </w:pPr>
    </w:p>
    <w:p w:rsidR="00793B62" w:rsidRDefault="00793B62" w:rsidP="005B7539">
      <w:pPr>
        <w:shd w:val="clear" w:color="auto" w:fill="FFFFFF"/>
        <w:spacing w:before="192"/>
        <w:ind w:left="437"/>
        <w:rPr>
          <w:b/>
          <w:bCs/>
          <w:color w:val="000000"/>
          <w:spacing w:val="-1"/>
          <w:sz w:val="28"/>
          <w:szCs w:val="28"/>
        </w:rPr>
      </w:pPr>
    </w:p>
    <w:p w:rsidR="00793B62" w:rsidRDefault="00793B62" w:rsidP="005B7539">
      <w:pPr>
        <w:shd w:val="clear" w:color="auto" w:fill="FFFFFF"/>
        <w:spacing w:before="192"/>
        <w:ind w:left="437"/>
        <w:rPr>
          <w:b/>
          <w:bCs/>
          <w:color w:val="000000"/>
          <w:spacing w:val="-1"/>
          <w:sz w:val="28"/>
          <w:szCs w:val="28"/>
        </w:rPr>
      </w:pPr>
    </w:p>
    <w:p w:rsidR="00793B62" w:rsidRDefault="00793B62" w:rsidP="005B7539">
      <w:pPr>
        <w:shd w:val="clear" w:color="auto" w:fill="FFFFFF"/>
        <w:spacing w:before="192"/>
        <w:ind w:left="437"/>
        <w:rPr>
          <w:b/>
          <w:bCs/>
          <w:color w:val="000000"/>
          <w:spacing w:val="-1"/>
          <w:sz w:val="28"/>
          <w:szCs w:val="28"/>
        </w:rPr>
      </w:pPr>
    </w:p>
    <w:p w:rsidR="00793B62" w:rsidRDefault="00793B62" w:rsidP="005B7539">
      <w:pPr>
        <w:shd w:val="clear" w:color="auto" w:fill="FFFFFF"/>
        <w:spacing w:before="192"/>
        <w:ind w:left="437"/>
        <w:rPr>
          <w:b/>
          <w:bCs/>
          <w:color w:val="000000"/>
          <w:spacing w:val="-1"/>
          <w:sz w:val="28"/>
          <w:szCs w:val="28"/>
        </w:rPr>
      </w:pPr>
    </w:p>
    <w:p w:rsidR="00793B62" w:rsidRDefault="00793B62" w:rsidP="005B7539">
      <w:pPr>
        <w:shd w:val="clear" w:color="auto" w:fill="FFFFFF"/>
        <w:spacing w:before="192"/>
        <w:ind w:left="437"/>
        <w:rPr>
          <w:b/>
          <w:bCs/>
          <w:color w:val="000000"/>
          <w:spacing w:val="-1"/>
          <w:sz w:val="28"/>
          <w:szCs w:val="28"/>
        </w:rPr>
      </w:pPr>
    </w:p>
    <w:p w:rsidR="00793B62" w:rsidRDefault="00793B62" w:rsidP="005B7539">
      <w:pPr>
        <w:shd w:val="clear" w:color="auto" w:fill="FFFFFF"/>
        <w:spacing w:before="192"/>
        <w:ind w:left="437"/>
        <w:rPr>
          <w:b/>
          <w:bCs/>
          <w:color w:val="000000"/>
          <w:spacing w:val="-1"/>
          <w:sz w:val="28"/>
          <w:szCs w:val="28"/>
        </w:rPr>
      </w:pPr>
    </w:p>
    <w:p w:rsidR="00793B62" w:rsidRPr="00564A43" w:rsidRDefault="00793B62" w:rsidP="00564A43">
      <w:pPr>
        <w:shd w:val="clear" w:color="auto" w:fill="FFFFFF"/>
        <w:spacing w:before="192"/>
        <w:ind w:left="437"/>
        <w:jc w:val="center"/>
        <w:rPr>
          <w:sz w:val="24"/>
          <w:szCs w:val="24"/>
        </w:rPr>
      </w:pPr>
      <w:r w:rsidRPr="00564A43">
        <w:rPr>
          <w:b/>
          <w:bCs/>
          <w:color w:val="000000"/>
          <w:spacing w:val="-1"/>
          <w:sz w:val="24"/>
          <w:szCs w:val="24"/>
        </w:rPr>
        <w:t>1.     Общие требования безопасности:</w:t>
      </w:r>
    </w:p>
    <w:p w:rsidR="00793B62" w:rsidRPr="00564A43" w:rsidRDefault="00793B62" w:rsidP="00564A43">
      <w:pPr>
        <w:numPr>
          <w:ilvl w:val="0"/>
          <w:numId w:val="2"/>
        </w:numPr>
        <w:shd w:val="clear" w:color="auto" w:fill="FFFFFF"/>
        <w:tabs>
          <w:tab w:val="left" w:pos="758"/>
        </w:tabs>
        <w:spacing w:before="19"/>
        <w:ind w:left="10" w:firstLine="408"/>
        <w:jc w:val="both"/>
        <w:rPr>
          <w:color w:val="000000"/>
          <w:spacing w:val="-23"/>
          <w:sz w:val="24"/>
          <w:szCs w:val="24"/>
        </w:rPr>
      </w:pPr>
      <w:r w:rsidRPr="00564A43">
        <w:rPr>
          <w:color w:val="000000"/>
          <w:spacing w:val="2"/>
          <w:sz w:val="24"/>
          <w:szCs w:val="24"/>
        </w:rPr>
        <w:t>Настоящая инструкция составлена в соответствии с требо</w:t>
      </w:r>
      <w:r w:rsidRPr="00564A43">
        <w:rPr>
          <w:color w:val="000000"/>
          <w:spacing w:val="2"/>
          <w:sz w:val="24"/>
          <w:szCs w:val="24"/>
        </w:rPr>
        <w:softHyphen/>
        <w:t xml:space="preserve">ваниями Правил пожарной безопасности в Российской Федерации </w:t>
      </w:r>
      <w:r w:rsidRPr="00564A43">
        <w:rPr>
          <w:color w:val="000000"/>
          <w:spacing w:val="3"/>
          <w:sz w:val="24"/>
          <w:szCs w:val="24"/>
        </w:rPr>
        <w:t xml:space="preserve"> и является обязательной для исполнения всеми работ</w:t>
      </w:r>
      <w:r w:rsidRPr="00564A43">
        <w:rPr>
          <w:color w:val="000000"/>
          <w:spacing w:val="3"/>
          <w:sz w:val="24"/>
          <w:szCs w:val="24"/>
        </w:rPr>
        <w:softHyphen/>
      </w:r>
      <w:r w:rsidRPr="00564A43">
        <w:rPr>
          <w:color w:val="000000"/>
          <w:sz w:val="24"/>
          <w:szCs w:val="24"/>
        </w:rPr>
        <w:t>никами школы.</w:t>
      </w:r>
    </w:p>
    <w:p w:rsidR="00793B62" w:rsidRPr="00564A43" w:rsidRDefault="00793B62" w:rsidP="00564A43">
      <w:pPr>
        <w:numPr>
          <w:ilvl w:val="0"/>
          <w:numId w:val="2"/>
        </w:numPr>
        <w:shd w:val="clear" w:color="auto" w:fill="FFFFFF"/>
        <w:tabs>
          <w:tab w:val="left" w:pos="758"/>
        </w:tabs>
        <w:spacing w:before="29"/>
        <w:ind w:left="10" w:firstLine="408"/>
        <w:jc w:val="both"/>
        <w:rPr>
          <w:color w:val="000000"/>
          <w:spacing w:val="-13"/>
          <w:sz w:val="24"/>
          <w:szCs w:val="24"/>
        </w:rPr>
      </w:pPr>
      <w:r w:rsidRPr="00564A43">
        <w:rPr>
          <w:color w:val="000000"/>
          <w:sz w:val="24"/>
          <w:szCs w:val="24"/>
        </w:rPr>
        <w:t xml:space="preserve"> Все работники допускаются к проведению новогодних мас</w:t>
      </w:r>
      <w:r w:rsidRPr="00564A43">
        <w:rPr>
          <w:color w:val="000000"/>
          <w:sz w:val="24"/>
          <w:szCs w:val="24"/>
        </w:rPr>
        <w:softHyphen/>
      </w:r>
      <w:r w:rsidRPr="00564A43">
        <w:rPr>
          <w:color w:val="000000"/>
          <w:spacing w:val="3"/>
          <w:sz w:val="24"/>
          <w:szCs w:val="24"/>
        </w:rPr>
        <w:t>совых мероприятий с учащимися только после прохождения про</w:t>
      </w:r>
      <w:r w:rsidRPr="00564A43">
        <w:rPr>
          <w:color w:val="000000"/>
          <w:spacing w:val="3"/>
          <w:sz w:val="24"/>
          <w:szCs w:val="24"/>
        </w:rPr>
        <w:softHyphen/>
      </w:r>
      <w:r w:rsidRPr="00564A43">
        <w:rPr>
          <w:color w:val="000000"/>
          <w:spacing w:val="1"/>
          <w:sz w:val="24"/>
          <w:szCs w:val="24"/>
        </w:rPr>
        <w:t>тивопожарного инструктажа.</w:t>
      </w:r>
    </w:p>
    <w:p w:rsidR="00793B62" w:rsidRPr="00564A43" w:rsidRDefault="00793B62" w:rsidP="00564A43">
      <w:pPr>
        <w:numPr>
          <w:ilvl w:val="0"/>
          <w:numId w:val="2"/>
        </w:numPr>
        <w:shd w:val="clear" w:color="auto" w:fill="FFFFFF"/>
        <w:tabs>
          <w:tab w:val="left" w:pos="758"/>
        </w:tabs>
        <w:spacing w:before="24"/>
        <w:ind w:left="10" w:firstLine="408"/>
        <w:jc w:val="both"/>
        <w:rPr>
          <w:color w:val="000000"/>
          <w:spacing w:val="-15"/>
          <w:sz w:val="24"/>
          <w:szCs w:val="24"/>
        </w:rPr>
      </w:pPr>
      <w:r w:rsidRPr="00564A43">
        <w:rPr>
          <w:color w:val="000000"/>
          <w:spacing w:val="3"/>
          <w:sz w:val="24"/>
          <w:szCs w:val="24"/>
        </w:rPr>
        <w:t xml:space="preserve"> Противопожарный инструктаж проводится в сроки и в со</w:t>
      </w:r>
      <w:r w:rsidRPr="00564A43">
        <w:rPr>
          <w:color w:val="000000"/>
          <w:spacing w:val="3"/>
          <w:sz w:val="24"/>
          <w:szCs w:val="24"/>
        </w:rPr>
        <w:softHyphen/>
      </w:r>
      <w:r w:rsidRPr="00564A43">
        <w:rPr>
          <w:color w:val="000000"/>
          <w:spacing w:val="4"/>
          <w:sz w:val="24"/>
          <w:szCs w:val="24"/>
        </w:rPr>
        <w:t>ответствии с порядком, установленным руководителем учрежде</w:t>
      </w:r>
      <w:r w:rsidRPr="00564A43">
        <w:rPr>
          <w:color w:val="000000"/>
          <w:spacing w:val="4"/>
          <w:sz w:val="24"/>
          <w:szCs w:val="24"/>
        </w:rPr>
        <w:softHyphen/>
      </w:r>
      <w:r w:rsidRPr="00564A43">
        <w:rPr>
          <w:color w:val="000000"/>
          <w:sz w:val="24"/>
          <w:szCs w:val="24"/>
        </w:rPr>
        <w:t>ния, с регистрацией в журнале инструктажей по охране труда.</w:t>
      </w:r>
    </w:p>
    <w:p w:rsidR="00793B62" w:rsidRPr="00564A43" w:rsidRDefault="00793B62" w:rsidP="00564A43">
      <w:pPr>
        <w:numPr>
          <w:ilvl w:val="0"/>
          <w:numId w:val="2"/>
        </w:numPr>
        <w:shd w:val="clear" w:color="auto" w:fill="FFFFFF"/>
        <w:tabs>
          <w:tab w:val="left" w:pos="758"/>
        </w:tabs>
        <w:ind w:left="10" w:firstLine="408"/>
        <w:jc w:val="both"/>
        <w:rPr>
          <w:color w:val="000000"/>
          <w:spacing w:val="-13"/>
          <w:sz w:val="24"/>
          <w:szCs w:val="24"/>
        </w:rPr>
      </w:pPr>
      <w:r w:rsidRPr="00564A43">
        <w:rPr>
          <w:color w:val="000000"/>
          <w:spacing w:val="2"/>
          <w:sz w:val="24"/>
          <w:szCs w:val="24"/>
        </w:rPr>
        <w:t xml:space="preserve"> Лица, виновные в нарушении Инструкции о мерах пожар</w:t>
      </w:r>
      <w:r w:rsidRPr="00564A43">
        <w:rPr>
          <w:color w:val="000000"/>
          <w:spacing w:val="3"/>
          <w:sz w:val="24"/>
          <w:szCs w:val="24"/>
        </w:rPr>
        <w:t>ной безопасности, несут уголовную, административную, дисцип</w:t>
      </w:r>
      <w:r w:rsidRPr="00564A43">
        <w:rPr>
          <w:color w:val="000000"/>
          <w:spacing w:val="3"/>
          <w:sz w:val="24"/>
          <w:szCs w:val="24"/>
        </w:rPr>
        <w:softHyphen/>
      </w:r>
      <w:r w:rsidRPr="00564A43">
        <w:rPr>
          <w:color w:val="000000"/>
          <w:spacing w:val="4"/>
          <w:sz w:val="24"/>
          <w:szCs w:val="24"/>
        </w:rPr>
        <w:t>линарную или иную ответственность в соответствии с действую</w:t>
      </w:r>
      <w:r w:rsidRPr="00564A43">
        <w:rPr>
          <w:color w:val="000000"/>
          <w:spacing w:val="4"/>
          <w:sz w:val="24"/>
          <w:szCs w:val="24"/>
        </w:rPr>
        <w:softHyphen/>
      </w:r>
      <w:r w:rsidRPr="00564A43">
        <w:rPr>
          <w:color w:val="000000"/>
          <w:spacing w:val="1"/>
          <w:sz w:val="24"/>
          <w:szCs w:val="24"/>
        </w:rPr>
        <w:t>щим законодательством.</w:t>
      </w:r>
    </w:p>
    <w:p w:rsidR="00793B62" w:rsidRPr="00564A43" w:rsidRDefault="00793B62" w:rsidP="00564A43">
      <w:pPr>
        <w:shd w:val="clear" w:color="auto" w:fill="FFFFFF"/>
        <w:spacing w:before="43"/>
        <w:ind w:left="14" w:right="120" w:firstLine="360"/>
        <w:jc w:val="center"/>
        <w:rPr>
          <w:sz w:val="24"/>
          <w:szCs w:val="24"/>
        </w:rPr>
      </w:pPr>
      <w:r w:rsidRPr="00564A43">
        <w:rPr>
          <w:b/>
          <w:bCs/>
          <w:color w:val="000000"/>
          <w:spacing w:val="2"/>
          <w:sz w:val="24"/>
          <w:szCs w:val="24"/>
        </w:rPr>
        <w:t>2. Организационные мероприятия по обеспечению пожар</w:t>
      </w:r>
      <w:r w:rsidRPr="00564A43">
        <w:rPr>
          <w:b/>
          <w:bCs/>
          <w:color w:val="000000"/>
          <w:spacing w:val="2"/>
          <w:sz w:val="24"/>
          <w:szCs w:val="24"/>
        </w:rPr>
        <w:softHyphen/>
      </w:r>
      <w:r w:rsidRPr="00564A43">
        <w:rPr>
          <w:b/>
          <w:bCs/>
          <w:color w:val="000000"/>
          <w:spacing w:val="1"/>
          <w:sz w:val="24"/>
          <w:szCs w:val="24"/>
        </w:rPr>
        <w:t>ной безопасности:</w:t>
      </w:r>
    </w:p>
    <w:p w:rsidR="00793B62" w:rsidRPr="00564A43" w:rsidRDefault="00793B62" w:rsidP="00564A43">
      <w:pPr>
        <w:shd w:val="clear" w:color="auto" w:fill="FFFFFF"/>
        <w:spacing w:before="34"/>
        <w:ind w:right="110" w:firstLine="365"/>
        <w:jc w:val="both"/>
        <w:rPr>
          <w:sz w:val="24"/>
          <w:szCs w:val="24"/>
        </w:rPr>
      </w:pPr>
      <w:r w:rsidRPr="00564A43">
        <w:rPr>
          <w:color w:val="000000"/>
          <w:spacing w:val="2"/>
          <w:sz w:val="24"/>
          <w:szCs w:val="24"/>
        </w:rPr>
        <w:t>2.1 Ответственность за противопожарное состояние помеще</w:t>
      </w:r>
      <w:r w:rsidRPr="00564A43">
        <w:rPr>
          <w:color w:val="000000"/>
          <w:spacing w:val="2"/>
          <w:sz w:val="24"/>
          <w:szCs w:val="24"/>
        </w:rPr>
        <w:softHyphen/>
      </w:r>
      <w:r w:rsidRPr="00564A43">
        <w:rPr>
          <w:color w:val="000000"/>
          <w:sz w:val="24"/>
          <w:szCs w:val="24"/>
        </w:rPr>
        <w:t>ний, отведенных для проведения массовых новогодних мероприя</w:t>
      </w:r>
      <w:r w:rsidRPr="00564A43">
        <w:rPr>
          <w:color w:val="000000"/>
          <w:sz w:val="24"/>
          <w:szCs w:val="24"/>
        </w:rPr>
        <w:softHyphen/>
        <w:t xml:space="preserve">тий, возлагается на заместителя директора по хозяйственной части, </w:t>
      </w:r>
      <w:r w:rsidRPr="00564A43">
        <w:rPr>
          <w:color w:val="000000"/>
          <w:spacing w:val="2"/>
          <w:sz w:val="24"/>
          <w:szCs w:val="24"/>
        </w:rPr>
        <w:t xml:space="preserve">заместителя директора, курирующего проводимые мероприятия и </w:t>
      </w:r>
      <w:r w:rsidRPr="00564A43">
        <w:rPr>
          <w:color w:val="000000"/>
          <w:sz w:val="24"/>
          <w:szCs w:val="24"/>
        </w:rPr>
        <w:t>классных руководителей.</w:t>
      </w:r>
    </w:p>
    <w:p w:rsidR="00793B62" w:rsidRPr="00564A43" w:rsidRDefault="00793B62" w:rsidP="00564A43">
      <w:pPr>
        <w:numPr>
          <w:ilvl w:val="0"/>
          <w:numId w:val="3"/>
        </w:numPr>
        <w:shd w:val="clear" w:color="auto" w:fill="FFFFFF"/>
        <w:tabs>
          <w:tab w:val="left" w:pos="706"/>
        </w:tabs>
        <w:ind w:left="374"/>
        <w:jc w:val="both"/>
        <w:rPr>
          <w:color w:val="000000"/>
          <w:spacing w:val="-8"/>
          <w:sz w:val="24"/>
          <w:szCs w:val="24"/>
        </w:rPr>
      </w:pPr>
      <w:r w:rsidRPr="00564A43">
        <w:rPr>
          <w:color w:val="000000"/>
          <w:sz w:val="24"/>
          <w:szCs w:val="24"/>
        </w:rPr>
        <w:t xml:space="preserve"> Помещение должно постоянно содержаться в чистоте.</w:t>
      </w:r>
    </w:p>
    <w:p w:rsidR="00793B62" w:rsidRPr="00564A43" w:rsidRDefault="00793B62" w:rsidP="00564A43">
      <w:pPr>
        <w:numPr>
          <w:ilvl w:val="0"/>
          <w:numId w:val="4"/>
        </w:numPr>
        <w:shd w:val="clear" w:color="auto" w:fill="FFFFFF"/>
        <w:tabs>
          <w:tab w:val="left" w:pos="706"/>
        </w:tabs>
        <w:ind w:left="5" w:firstLine="370"/>
        <w:jc w:val="both"/>
        <w:rPr>
          <w:color w:val="000000"/>
          <w:spacing w:val="-11"/>
          <w:sz w:val="24"/>
          <w:szCs w:val="24"/>
        </w:rPr>
      </w:pPr>
      <w:r w:rsidRPr="00564A43">
        <w:rPr>
          <w:color w:val="000000"/>
          <w:spacing w:val="3"/>
          <w:sz w:val="24"/>
          <w:szCs w:val="24"/>
        </w:rPr>
        <w:t xml:space="preserve"> Загромождение проходов, эвакуационных путей не допус</w:t>
      </w:r>
      <w:r w:rsidRPr="00564A43">
        <w:rPr>
          <w:color w:val="000000"/>
          <w:spacing w:val="3"/>
          <w:sz w:val="24"/>
          <w:szCs w:val="24"/>
        </w:rPr>
        <w:softHyphen/>
      </w:r>
      <w:r w:rsidRPr="00564A43">
        <w:rPr>
          <w:color w:val="000000"/>
          <w:spacing w:val="1"/>
          <w:sz w:val="24"/>
          <w:szCs w:val="24"/>
        </w:rPr>
        <w:t>кается. Эвакуационные входы допускается запирать только изнут</w:t>
      </w:r>
      <w:r w:rsidRPr="00564A43">
        <w:rPr>
          <w:color w:val="000000"/>
          <w:spacing w:val="1"/>
          <w:sz w:val="24"/>
          <w:szCs w:val="24"/>
        </w:rPr>
        <w:softHyphen/>
      </w:r>
      <w:r w:rsidRPr="00564A43">
        <w:rPr>
          <w:color w:val="000000"/>
          <w:sz w:val="24"/>
          <w:szCs w:val="24"/>
        </w:rPr>
        <w:t>ри на легко открывающиеся запоры, задвижки.</w:t>
      </w:r>
    </w:p>
    <w:p w:rsidR="00793B62" w:rsidRPr="00564A43" w:rsidRDefault="00793B62" w:rsidP="00564A43">
      <w:pPr>
        <w:numPr>
          <w:ilvl w:val="0"/>
          <w:numId w:val="4"/>
        </w:numPr>
        <w:shd w:val="clear" w:color="auto" w:fill="FFFFFF"/>
        <w:tabs>
          <w:tab w:val="left" w:pos="706"/>
        </w:tabs>
        <w:ind w:left="5" w:firstLine="370"/>
        <w:jc w:val="both"/>
        <w:rPr>
          <w:color w:val="000000"/>
          <w:spacing w:val="-8"/>
          <w:sz w:val="24"/>
          <w:szCs w:val="24"/>
        </w:rPr>
      </w:pPr>
      <w:r w:rsidRPr="00564A43">
        <w:rPr>
          <w:color w:val="000000"/>
          <w:spacing w:val="2"/>
          <w:sz w:val="24"/>
          <w:szCs w:val="24"/>
        </w:rPr>
        <w:t xml:space="preserve"> Пожарные краны рядом с помещениями должны быть обо</w:t>
      </w:r>
      <w:r w:rsidRPr="00564A43">
        <w:rPr>
          <w:color w:val="000000"/>
          <w:spacing w:val="2"/>
          <w:sz w:val="24"/>
          <w:szCs w:val="24"/>
        </w:rPr>
        <w:softHyphen/>
      </w:r>
      <w:r w:rsidRPr="00564A43">
        <w:rPr>
          <w:color w:val="000000"/>
          <w:spacing w:val="3"/>
          <w:sz w:val="24"/>
          <w:szCs w:val="24"/>
        </w:rPr>
        <w:t xml:space="preserve">рудованы рукавами и стволами, помещенными в шкафы, которые </w:t>
      </w:r>
      <w:r w:rsidRPr="00564A43">
        <w:rPr>
          <w:color w:val="000000"/>
          <w:spacing w:val="-2"/>
          <w:sz w:val="24"/>
          <w:szCs w:val="24"/>
        </w:rPr>
        <w:t>пломбируются.</w:t>
      </w:r>
    </w:p>
    <w:p w:rsidR="00793B62" w:rsidRPr="00564A43" w:rsidRDefault="00793B62" w:rsidP="00564A43">
      <w:pPr>
        <w:numPr>
          <w:ilvl w:val="0"/>
          <w:numId w:val="4"/>
        </w:numPr>
        <w:shd w:val="clear" w:color="auto" w:fill="FFFFFF"/>
        <w:tabs>
          <w:tab w:val="left" w:pos="706"/>
        </w:tabs>
        <w:ind w:left="5" w:firstLine="370"/>
        <w:jc w:val="both"/>
        <w:rPr>
          <w:color w:val="000000"/>
          <w:spacing w:val="-11"/>
          <w:sz w:val="24"/>
          <w:szCs w:val="24"/>
        </w:rPr>
      </w:pPr>
      <w:r w:rsidRPr="00564A43">
        <w:rPr>
          <w:color w:val="000000"/>
          <w:sz w:val="24"/>
          <w:szCs w:val="24"/>
        </w:rPr>
        <w:t xml:space="preserve"> Огнетушители должны размещаться в легкодоступных мес</w:t>
      </w:r>
      <w:r w:rsidRPr="00564A43">
        <w:rPr>
          <w:color w:val="000000"/>
          <w:sz w:val="24"/>
          <w:szCs w:val="24"/>
        </w:rPr>
        <w:softHyphen/>
      </w:r>
      <w:r w:rsidRPr="00564A43">
        <w:rPr>
          <w:color w:val="000000"/>
          <w:spacing w:val="8"/>
          <w:sz w:val="24"/>
          <w:szCs w:val="24"/>
        </w:rPr>
        <w:t xml:space="preserve">тах, где исключено их повреждение, попадание на них прямых </w:t>
      </w:r>
      <w:r w:rsidRPr="00564A43">
        <w:rPr>
          <w:color w:val="000000"/>
          <w:spacing w:val="3"/>
          <w:sz w:val="24"/>
          <w:szCs w:val="24"/>
        </w:rPr>
        <w:t xml:space="preserve">солнечных лучей, непосредственное воздействие отопительных и </w:t>
      </w:r>
      <w:r w:rsidRPr="00564A43">
        <w:rPr>
          <w:color w:val="000000"/>
          <w:sz w:val="24"/>
          <w:szCs w:val="24"/>
        </w:rPr>
        <w:t>нагревательных приборов.</w:t>
      </w:r>
    </w:p>
    <w:p w:rsidR="00793B62" w:rsidRPr="00564A43" w:rsidRDefault="00793B62" w:rsidP="00564A43">
      <w:pPr>
        <w:numPr>
          <w:ilvl w:val="0"/>
          <w:numId w:val="5"/>
        </w:numPr>
        <w:shd w:val="clear" w:color="auto" w:fill="FFFFFF"/>
        <w:tabs>
          <w:tab w:val="left" w:pos="758"/>
        </w:tabs>
        <w:ind w:firstLine="370"/>
        <w:jc w:val="both"/>
        <w:rPr>
          <w:color w:val="000000"/>
          <w:spacing w:val="-8"/>
          <w:sz w:val="24"/>
          <w:szCs w:val="24"/>
        </w:rPr>
      </w:pPr>
      <w:r w:rsidRPr="00564A43">
        <w:rPr>
          <w:color w:val="000000"/>
          <w:spacing w:val="4"/>
          <w:sz w:val="24"/>
          <w:szCs w:val="24"/>
        </w:rPr>
        <w:t xml:space="preserve"> По окончании мероприятий ответственные лица должны </w:t>
      </w:r>
      <w:r w:rsidRPr="00564A43">
        <w:rPr>
          <w:color w:val="000000"/>
          <w:sz w:val="24"/>
          <w:szCs w:val="24"/>
        </w:rPr>
        <w:t>тщательно осмотреть помещение и закрыть его, обесточив сеть.</w:t>
      </w:r>
    </w:p>
    <w:p w:rsidR="00793B62" w:rsidRPr="00564A43" w:rsidRDefault="00793B62" w:rsidP="00564A43">
      <w:pPr>
        <w:numPr>
          <w:ilvl w:val="0"/>
          <w:numId w:val="5"/>
        </w:numPr>
        <w:shd w:val="clear" w:color="auto" w:fill="FFFFFF"/>
        <w:tabs>
          <w:tab w:val="left" w:pos="758"/>
        </w:tabs>
        <w:ind w:firstLine="370"/>
        <w:jc w:val="both"/>
        <w:rPr>
          <w:color w:val="000000"/>
          <w:spacing w:val="-8"/>
          <w:sz w:val="24"/>
          <w:szCs w:val="24"/>
        </w:rPr>
      </w:pPr>
      <w:r w:rsidRPr="00564A43">
        <w:rPr>
          <w:color w:val="000000"/>
          <w:spacing w:val="3"/>
          <w:sz w:val="24"/>
          <w:szCs w:val="24"/>
        </w:rPr>
        <w:t xml:space="preserve"> Неисправные электросети и электрооборудование немед</w:t>
      </w:r>
      <w:r w:rsidRPr="00564A43">
        <w:rPr>
          <w:color w:val="000000"/>
          <w:spacing w:val="3"/>
          <w:sz w:val="24"/>
          <w:szCs w:val="24"/>
        </w:rPr>
        <w:softHyphen/>
      </w:r>
      <w:r w:rsidRPr="00564A43">
        <w:rPr>
          <w:color w:val="000000"/>
          <w:spacing w:val="-1"/>
          <w:sz w:val="24"/>
          <w:szCs w:val="24"/>
        </w:rPr>
        <w:t xml:space="preserve">ленно отключить до приведения их в </w:t>
      </w:r>
      <w:proofErr w:type="spellStart"/>
      <w:r w:rsidRPr="00564A43">
        <w:rPr>
          <w:color w:val="000000"/>
          <w:spacing w:val="-1"/>
          <w:sz w:val="24"/>
          <w:szCs w:val="24"/>
        </w:rPr>
        <w:t>пожаробезопасное</w:t>
      </w:r>
      <w:proofErr w:type="spellEnd"/>
      <w:r w:rsidRPr="00564A43">
        <w:rPr>
          <w:color w:val="000000"/>
          <w:spacing w:val="-1"/>
          <w:sz w:val="24"/>
          <w:szCs w:val="24"/>
        </w:rPr>
        <w:t xml:space="preserve"> состояние.</w:t>
      </w:r>
    </w:p>
    <w:p w:rsidR="00793B62" w:rsidRPr="00564A43" w:rsidRDefault="00793B62" w:rsidP="00564A43">
      <w:pPr>
        <w:shd w:val="clear" w:color="auto" w:fill="FFFFFF"/>
        <w:spacing w:before="67"/>
        <w:ind w:left="360"/>
        <w:jc w:val="center"/>
        <w:rPr>
          <w:sz w:val="24"/>
          <w:szCs w:val="24"/>
        </w:rPr>
      </w:pPr>
      <w:r w:rsidRPr="00564A43">
        <w:rPr>
          <w:b/>
          <w:bCs/>
          <w:color w:val="000000"/>
          <w:sz w:val="24"/>
          <w:szCs w:val="24"/>
        </w:rPr>
        <w:t>3.      Запрещается:</w:t>
      </w:r>
    </w:p>
    <w:p w:rsidR="00793B62" w:rsidRPr="00564A43" w:rsidRDefault="00793B62" w:rsidP="00564A43">
      <w:pPr>
        <w:numPr>
          <w:ilvl w:val="0"/>
          <w:numId w:val="6"/>
        </w:numPr>
        <w:shd w:val="clear" w:color="auto" w:fill="FFFFFF"/>
        <w:tabs>
          <w:tab w:val="left" w:pos="691"/>
        </w:tabs>
        <w:ind w:left="5" w:firstLine="360"/>
        <w:jc w:val="both"/>
        <w:rPr>
          <w:color w:val="000000"/>
          <w:spacing w:val="-16"/>
          <w:sz w:val="24"/>
          <w:szCs w:val="24"/>
        </w:rPr>
      </w:pPr>
      <w:r w:rsidRPr="00564A43">
        <w:rPr>
          <w:color w:val="000000"/>
          <w:sz w:val="24"/>
          <w:szCs w:val="24"/>
        </w:rPr>
        <w:t xml:space="preserve"> Зажигать в помещении спички, бенгальские огни, использовать петарды и другие огнеопасные средства.</w:t>
      </w:r>
    </w:p>
    <w:p w:rsidR="00793B62" w:rsidRPr="00564A43" w:rsidRDefault="00793B62" w:rsidP="00564A43">
      <w:pPr>
        <w:numPr>
          <w:ilvl w:val="0"/>
          <w:numId w:val="6"/>
        </w:numPr>
        <w:shd w:val="clear" w:color="auto" w:fill="FFFFFF"/>
        <w:tabs>
          <w:tab w:val="left" w:pos="691"/>
        </w:tabs>
        <w:ind w:left="5" w:firstLine="360"/>
        <w:jc w:val="both"/>
        <w:rPr>
          <w:color w:val="000000"/>
          <w:spacing w:val="-8"/>
          <w:sz w:val="24"/>
          <w:szCs w:val="24"/>
        </w:rPr>
      </w:pPr>
      <w:r w:rsidRPr="00564A43">
        <w:rPr>
          <w:color w:val="000000"/>
          <w:spacing w:val="1"/>
          <w:sz w:val="24"/>
          <w:szCs w:val="24"/>
        </w:rPr>
        <w:t xml:space="preserve"> Использовать при оформлении помещений и изготовлении </w:t>
      </w:r>
      <w:r w:rsidRPr="00564A43">
        <w:rPr>
          <w:color w:val="000000"/>
          <w:sz w:val="24"/>
          <w:szCs w:val="24"/>
        </w:rPr>
        <w:t>костюмов горючие материалы.</w:t>
      </w:r>
    </w:p>
    <w:p w:rsidR="00793B62" w:rsidRPr="00564A43" w:rsidRDefault="00793B62" w:rsidP="00564A43">
      <w:pPr>
        <w:numPr>
          <w:ilvl w:val="0"/>
          <w:numId w:val="6"/>
        </w:numPr>
        <w:shd w:val="clear" w:color="auto" w:fill="FFFFFF"/>
        <w:tabs>
          <w:tab w:val="left" w:pos="691"/>
        </w:tabs>
        <w:ind w:left="365"/>
        <w:jc w:val="both"/>
        <w:rPr>
          <w:color w:val="000000"/>
          <w:spacing w:val="-13"/>
          <w:sz w:val="24"/>
          <w:szCs w:val="24"/>
        </w:rPr>
      </w:pPr>
      <w:r w:rsidRPr="00564A43">
        <w:rPr>
          <w:color w:val="000000"/>
          <w:sz w:val="24"/>
          <w:szCs w:val="24"/>
        </w:rPr>
        <w:t xml:space="preserve"> Курить в помещениях или учреждении.</w:t>
      </w:r>
    </w:p>
    <w:p w:rsidR="00793B62" w:rsidRPr="00564A43" w:rsidRDefault="00793B62" w:rsidP="00564A43">
      <w:pPr>
        <w:numPr>
          <w:ilvl w:val="0"/>
          <w:numId w:val="7"/>
        </w:numPr>
        <w:shd w:val="clear" w:color="auto" w:fill="FFFFFF"/>
        <w:tabs>
          <w:tab w:val="left" w:pos="696"/>
        </w:tabs>
        <w:ind w:left="5" w:firstLine="360"/>
        <w:jc w:val="both"/>
        <w:rPr>
          <w:color w:val="000000"/>
          <w:spacing w:val="-8"/>
          <w:sz w:val="24"/>
          <w:szCs w:val="24"/>
        </w:rPr>
      </w:pPr>
      <w:r w:rsidRPr="00564A43">
        <w:rPr>
          <w:color w:val="000000"/>
          <w:spacing w:val="4"/>
          <w:sz w:val="24"/>
          <w:szCs w:val="24"/>
        </w:rPr>
        <w:t xml:space="preserve"> Хранить в задействованных помещениях легковоспламе</w:t>
      </w:r>
      <w:r w:rsidRPr="00564A43">
        <w:rPr>
          <w:color w:val="000000"/>
          <w:spacing w:val="4"/>
          <w:sz w:val="24"/>
          <w:szCs w:val="24"/>
        </w:rPr>
        <w:softHyphen/>
      </w:r>
      <w:r w:rsidRPr="00564A43">
        <w:rPr>
          <w:color w:val="000000"/>
          <w:sz w:val="24"/>
          <w:szCs w:val="24"/>
        </w:rPr>
        <w:t>няющиеся, горючие жидкости и другие материалы.</w:t>
      </w:r>
    </w:p>
    <w:p w:rsidR="00793B62" w:rsidRPr="00564A43" w:rsidRDefault="00793B62" w:rsidP="00564A43">
      <w:pPr>
        <w:numPr>
          <w:ilvl w:val="0"/>
          <w:numId w:val="7"/>
        </w:numPr>
        <w:shd w:val="clear" w:color="auto" w:fill="FFFFFF"/>
        <w:tabs>
          <w:tab w:val="left" w:pos="696"/>
        </w:tabs>
        <w:ind w:left="5" w:firstLine="360"/>
        <w:jc w:val="both"/>
        <w:rPr>
          <w:color w:val="000000"/>
          <w:spacing w:val="-11"/>
          <w:sz w:val="24"/>
          <w:szCs w:val="24"/>
        </w:rPr>
      </w:pPr>
      <w:r w:rsidRPr="00564A43">
        <w:rPr>
          <w:color w:val="000000"/>
          <w:spacing w:val="1"/>
          <w:sz w:val="24"/>
          <w:szCs w:val="24"/>
        </w:rPr>
        <w:t xml:space="preserve"> Оставлять без присмотра включенные в сеть электроприбо</w:t>
      </w:r>
      <w:r w:rsidRPr="00564A43">
        <w:rPr>
          <w:color w:val="000000"/>
          <w:sz w:val="24"/>
          <w:szCs w:val="24"/>
        </w:rPr>
        <w:t>ры, использовать приборы, не имеющие регуляторов мощности.</w:t>
      </w:r>
    </w:p>
    <w:p w:rsidR="00793B62" w:rsidRPr="00564A43" w:rsidRDefault="00793B62" w:rsidP="00564A43">
      <w:pPr>
        <w:numPr>
          <w:ilvl w:val="0"/>
          <w:numId w:val="7"/>
        </w:numPr>
        <w:shd w:val="clear" w:color="auto" w:fill="FFFFFF"/>
        <w:tabs>
          <w:tab w:val="left" w:pos="696"/>
        </w:tabs>
        <w:ind w:left="5" w:firstLine="360"/>
        <w:jc w:val="both"/>
        <w:rPr>
          <w:color w:val="000000"/>
          <w:spacing w:val="-8"/>
          <w:sz w:val="24"/>
          <w:szCs w:val="24"/>
        </w:rPr>
      </w:pPr>
      <w:r w:rsidRPr="00564A43">
        <w:rPr>
          <w:color w:val="000000"/>
          <w:spacing w:val="-1"/>
          <w:sz w:val="24"/>
          <w:szCs w:val="24"/>
        </w:rPr>
        <w:t xml:space="preserve"> Применять в качестве электрической защиты самодельные и </w:t>
      </w:r>
      <w:r w:rsidRPr="00564A43">
        <w:rPr>
          <w:color w:val="000000"/>
          <w:sz w:val="24"/>
          <w:szCs w:val="24"/>
        </w:rPr>
        <w:t>некалиброванные предохранители.</w:t>
      </w:r>
    </w:p>
    <w:p w:rsidR="00793B62" w:rsidRDefault="00793B62" w:rsidP="00564A43">
      <w:pPr>
        <w:shd w:val="clear" w:color="auto" w:fill="FFFFFF"/>
        <w:spacing w:before="82"/>
        <w:ind w:left="365"/>
        <w:jc w:val="both"/>
        <w:rPr>
          <w:b/>
          <w:bCs/>
          <w:color w:val="000000"/>
          <w:sz w:val="24"/>
          <w:szCs w:val="24"/>
        </w:rPr>
      </w:pPr>
    </w:p>
    <w:p w:rsidR="00793B62" w:rsidRPr="00564A43" w:rsidRDefault="00793B62" w:rsidP="00564A43">
      <w:pPr>
        <w:shd w:val="clear" w:color="auto" w:fill="FFFFFF"/>
        <w:spacing w:before="82"/>
        <w:ind w:left="365"/>
        <w:jc w:val="center"/>
        <w:rPr>
          <w:sz w:val="24"/>
          <w:szCs w:val="24"/>
        </w:rPr>
      </w:pPr>
      <w:r w:rsidRPr="00564A43">
        <w:rPr>
          <w:b/>
          <w:bCs/>
          <w:color w:val="000000"/>
          <w:sz w:val="24"/>
          <w:szCs w:val="24"/>
        </w:rPr>
        <w:t>4. Действия при возникновении пожара:</w:t>
      </w:r>
    </w:p>
    <w:p w:rsidR="00793B62" w:rsidRPr="00564A43" w:rsidRDefault="00793B62" w:rsidP="00564A43">
      <w:pPr>
        <w:shd w:val="clear" w:color="auto" w:fill="FFFFFF"/>
        <w:tabs>
          <w:tab w:val="left" w:pos="691"/>
          <w:tab w:val="left" w:leader="underscore" w:pos="4997"/>
        </w:tabs>
        <w:spacing w:before="10"/>
        <w:ind w:left="360"/>
        <w:jc w:val="both"/>
        <w:rPr>
          <w:sz w:val="24"/>
          <w:szCs w:val="24"/>
        </w:rPr>
      </w:pPr>
      <w:r w:rsidRPr="00564A43">
        <w:rPr>
          <w:color w:val="000000"/>
          <w:spacing w:val="-14"/>
          <w:sz w:val="24"/>
          <w:szCs w:val="24"/>
        </w:rPr>
        <w:t>4.1</w:t>
      </w:r>
      <w:proofErr w:type="gramStart"/>
      <w:r w:rsidRPr="00564A43">
        <w:rPr>
          <w:color w:val="000000"/>
          <w:sz w:val="24"/>
          <w:szCs w:val="24"/>
        </w:rPr>
        <w:tab/>
        <w:t xml:space="preserve"> </w:t>
      </w:r>
      <w:r w:rsidRPr="00564A43">
        <w:rPr>
          <w:color w:val="000000"/>
          <w:spacing w:val="4"/>
          <w:sz w:val="24"/>
          <w:szCs w:val="24"/>
        </w:rPr>
        <w:t>С</w:t>
      </w:r>
      <w:proofErr w:type="gramEnd"/>
      <w:r w:rsidRPr="00564A43">
        <w:rPr>
          <w:color w:val="000000"/>
          <w:spacing w:val="4"/>
          <w:sz w:val="24"/>
          <w:szCs w:val="24"/>
        </w:rPr>
        <w:t>ообщить о пожаре по телефону</w:t>
      </w:r>
      <w:r w:rsidRPr="00564A43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01 </w:t>
      </w:r>
      <w:r w:rsidRPr="00564A43">
        <w:rPr>
          <w:color w:val="000000"/>
          <w:spacing w:val="1"/>
          <w:sz w:val="24"/>
          <w:szCs w:val="24"/>
        </w:rPr>
        <w:t xml:space="preserve">в ближайшую </w:t>
      </w:r>
      <w:r w:rsidRPr="00564A43">
        <w:rPr>
          <w:color w:val="000000"/>
          <w:sz w:val="24"/>
          <w:szCs w:val="24"/>
        </w:rPr>
        <w:t xml:space="preserve">пожарную часть или по телефону </w:t>
      </w:r>
      <w:r w:rsidRPr="00564A43">
        <w:rPr>
          <w:color w:val="000000"/>
          <w:sz w:val="24"/>
          <w:szCs w:val="24"/>
          <w:u w:val="single"/>
        </w:rPr>
        <w:t>112</w:t>
      </w:r>
      <w:r w:rsidRPr="00564A43">
        <w:rPr>
          <w:i/>
          <w:iCs/>
          <w:color w:val="000000"/>
          <w:sz w:val="24"/>
          <w:szCs w:val="24"/>
        </w:rPr>
        <w:t>.</w:t>
      </w:r>
    </w:p>
    <w:p w:rsidR="00793B62" w:rsidRPr="00564A43" w:rsidRDefault="00793B62" w:rsidP="00564A43">
      <w:pPr>
        <w:numPr>
          <w:ilvl w:val="0"/>
          <w:numId w:val="8"/>
        </w:numPr>
        <w:shd w:val="clear" w:color="auto" w:fill="FFFFFF"/>
        <w:tabs>
          <w:tab w:val="left" w:pos="691"/>
        </w:tabs>
        <w:spacing w:before="14"/>
        <w:ind w:left="360"/>
        <w:jc w:val="both"/>
        <w:rPr>
          <w:color w:val="000000"/>
          <w:spacing w:val="-8"/>
          <w:sz w:val="24"/>
          <w:szCs w:val="24"/>
        </w:rPr>
      </w:pPr>
      <w:r w:rsidRPr="00564A43">
        <w:rPr>
          <w:color w:val="000000"/>
          <w:sz w:val="24"/>
          <w:szCs w:val="24"/>
        </w:rPr>
        <w:t xml:space="preserve"> Немедленно оповестить людей о пожаре.</w:t>
      </w:r>
    </w:p>
    <w:p w:rsidR="00793B62" w:rsidRPr="00564A43" w:rsidRDefault="00793B62" w:rsidP="00564A43">
      <w:pPr>
        <w:numPr>
          <w:ilvl w:val="0"/>
          <w:numId w:val="8"/>
        </w:numPr>
        <w:shd w:val="clear" w:color="auto" w:fill="FFFFFF"/>
        <w:tabs>
          <w:tab w:val="left" w:pos="691"/>
        </w:tabs>
        <w:ind w:left="5" w:firstLine="355"/>
        <w:jc w:val="both"/>
        <w:rPr>
          <w:color w:val="000000"/>
          <w:spacing w:val="-9"/>
          <w:sz w:val="24"/>
          <w:szCs w:val="24"/>
        </w:rPr>
      </w:pPr>
      <w:r w:rsidRPr="00564A43">
        <w:rPr>
          <w:color w:val="000000"/>
          <w:spacing w:val="1"/>
          <w:sz w:val="24"/>
          <w:szCs w:val="24"/>
        </w:rPr>
        <w:t xml:space="preserve"> Открыть все эвакуационные выходы и эвакуировать людей </w:t>
      </w:r>
      <w:r w:rsidRPr="00564A43">
        <w:rPr>
          <w:color w:val="000000"/>
          <w:spacing w:val="-3"/>
          <w:sz w:val="24"/>
          <w:szCs w:val="24"/>
        </w:rPr>
        <w:t>из здания.</w:t>
      </w:r>
    </w:p>
    <w:p w:rsidR="00793B62" w:rsidRPr="00564A43" w:rsidRDefault="00793B62" w:rsidP="00564A43">
      <w:pPr>
        <w:numPr>
          <w:ilvl w:val="0"/>
          <w:numId w:val="8"/>
        </w:numPr>
        <w:shd w:val="clear" w:color="auto" w:fill="FFFFFF"/>
        <w:tabs>
          <w:tab w:val="left" w:pos="691"/>
        </w:tabs>
        <w:ind w:left="5" w:firstLine="355"/>
        <w:jc w:val="both"/>
        <w:rPr>
          <w:sz w:val="24"/>
          <w:szCs w:val="24"/>
        </w:rPr>
      </w:pPr>
      <w:r w:rsidRPr="00564A43">
        <w:rPr>
          <w:color w:val="000000"/>
          <w:spacing w:val="1"/>
          <w:sz w:val="24"/>
          <w:szCs w:val="24"/>
        </w:rPr>
        <w:t xml:space="preserve"> В момент эвакуации и тушения пожара необходимо воздер</w:t>
      </w:r>
      <w:r w:rsidRPr="00564A43">
        <w:rPr>
          <w:color w:val="000000"/>
          <w:spacing w:val="1"/>
          <w:sz w:val="24"/>
          <w:szCs w:val="24"/>
        </w:rPr>
        <w:softHyphen/>
      </w:r>
      <w:r w:rsidRPr="00564A43">
        <w:rPr>
          <w:color w:val="000000"/>
          <w:sz w:val="24"/>
          <w:szCs w:val="24"/>
        </w:rPr>
        <w:t xml:space="preserve">живаться от открытия окон и дверей без необходимости, а также от </w:t>
      </w:r>
      <w:r w:rsidRPr="00564A43">
        <w:rPr>
          <w:color w:val="000000"/>
          <w:spacing w:val="1"/>
          <w:sz w:val="24"/>
          <w:szCs w:val="24"/>
        </w:rPr>
        <w:t>разбития окон во избежание распространения огня и дыма в смеж</w:t>
      </w:r>
      <w:r w:rsidRPr="00564A43">
        <w:rPr>
          <w:color w:val="000000"/>
          <w:sz w:val="24"/>
          <w:szCs w:val="24"/>
        </w:rPr>
        <w:t>ных помещениях. Покидая помещения или здание, следует закрыть за собой все двери и окна.</w:t>
      </w:r>
    </w:p>
    <w:p w:rsidR="00793B62" w:rsidRPr="00564A43" w:rsidRDefault="00793B62" w:rsidP="00564A43">
      <w:pPr>
        <w:numPr>
          <w:ilvl w:val="0"/>
          <w:numId w:val="9"/>
        </w:numPr>
        <w:shd w:val="clear" w:color="auto" w:fill="FFFFFF"/>
        <w:tabs>
          <w:tab w:val="left" w:pos="754"/>
        </w:tabs>
        <w:ind w:left="408"/>
        <w:jc w:val="both"/>
        <w:rPr>
          <w:color w:val="000000"/>
          <w:spacing w:val="-6"/>
          <w:sz w:val="24"/>
          <w:szCs w:val="24"/>
        </w:rPr>
      </w:pPr>
      <w:r w:rsidRPr="00564A43">
        <w:rPr>
          <w:color w:val="000000"/>
          <w:sz w:val="24"/>
          <w:szCs w:val="24"/>
        </w:rPr>
        <w:t xml:space="preserve"> Вынести из здания наиболее ценное имущество.</w:t>
      </w:r>
    </w:p>
    <w:p w:rsidR="00793B62" w:rsidRPr="00564A43" w:rsidRDefault="00793B62" w:rsidP="00564A43">
      <w:pPr>
        <w:numPr>
          <w:ilvl w:val="0"/>
          <w:numId w:val="9"/>
        </w:numPr>
        <w:shd w:val="clear" w:color="auto" w:fill="FFFFFF"/>
        <w:tabs>
          <w:tab w:val="left" w:pos="754"/>
        </w:tabs>
        <w:ind w:left="53" w:firstLine="355"/>
        <w:jc w:val="both"/>
        <w:rPr>
          <w:color w:val="000000"/>
          <w:spacing w:val="-3"/>
          <w:sz w:val="24"/>
          <w:szCs w:val="24"/>
        </w:rPr>
      </w:pPr>
      <w:r w:rsidRPr="00564A43">
        <w:rPr>
          <w:color w:val="000000"/>
          <w:spacing w:val="2"/>
          <w:sz w:val="24"/>
          <w:szCs w:val="24"/>
        </w:rPr>
        <w:t xml:space="preserve"> Силами учителей, технических работников, добровольной </w:t>
      </w:r>
      <w:r w:rsidRPr="00564A43">
        <w:rPr>
          <w:color w:val="000000"/>
          <w:spacing w:val="1"/>
          <w:sz w:val="24"/>
          <w:szCs w:val="24"/>
        </w:rPr>
        <w:t>пожарной дружины приступить к тушению пожара и его локализа</w:t>
      </w:r>
      <w:r w:rsidRPr="00564A43">
        <w:rPr>
          <w:color w:val="000000"/>
          <w:spacing w:val="1"/>
          <w:sz w:val="24"/>
          <w:szCs w:val="24"/>
        </w:rPr>
        <w:softHyphen/>
      </w:r>
      <w:r w:rsidRPr="00564A43">
        <w:rPr>
          <w:color w:val="000000"/>
          <w:sz w:val="24"/>
          <w:szCs w:val="24"/>
        </w:rPr>
        <w:t>ции с помощью первичных средств пожаротушения.</w:t>
      </w:r>
    </w:p>
    <w:p w:rsidR="00793B62" w:rsidRPr="00564A43" w:rsidRDefault="00793B62" w:rsidP="00564A43">
      <w:pPr>
        <w:numPr>
          <w:ilvl w:val="0"/>
          <w:numId w:val="9"/>
        </w:numPr>
        <w:shd w:val="clear" w:color="auto" w:fill="FFFFFF"/>
        <w:tabs>
          <w:tab w:val="left" w:pos="754"/>
        </w:tabs>
        <w:ind w:left="408"/>
        <w:jc w:val="both"/>
        <w:rPr>
          <w:color w:val="000000"/>
          <w:spacing w:val="-3"/>
          <w:sz w:val="24"/>
          <w:szCs w:val="24"/>
        </w:rPr>
      </w:pPr>
      <w:r w:rsidRPr="00564A43">
        <w:rPr>
          <w:color w:val="000000"/>
          <w:spacing w:val="-1"/>
          <w:sz w:val="24"/>
          <w:szCs w:val="24"/>
        </w:rPr>
        <w:t xml:space="preserve"> Руководитель мероприятия обязан:</w:t>
      </w:r>
    </w:p>
    <w:p w:rsidR="00793B62" w:rsidRPr="00564A43" w:rsidRDefault="00793B62" w:rsidP="00564A43">
      <w:pPr>
        <w:numPr>
          <w:ilvl w:val="0"/>
          <w:numId w:val="10"/>
        </w:numPr>
        <w:shd w:val="clear" w:color="auto" w:fill="FFFFFF"/>
        <w:tabs>
          <w:tab w:val="left" w:pos="571"/>
        </w:tabs>
        <w:ind w:left="24" w:firstLine="355"/>
        <w:jc w:val="both"/>
        <w:rPr>
          <w:color w:val="000000"/>
          <w:sz w:val="24"/>
          <w:szCs w:val="24"/>
        </w:rPr>
      </w:pPr>
      <w:r w:rsidRPr="00564A43">
        <w:rPr>
          <w:color w:val="000000"/>
          <w:spacing w:val="5"/>
          <w:sz w:val="24"/>
          <w:szCs w:val="24"/>
        </w:rPr>
        <w:t>продублировать сообщение о возникновении пожара в по</w:t>
      </w:r>
      <w:r w:rsidRPr="00564A43">
        <w:rPr>
          <w:color w:val="000000"/>
          <w:spacing w:val="3"/>
          <w:sz w:val="24"/>
          <w:szCs w:val="24"/>
        </w:rPr>
        <w:t>жарную охрану и поставить в известность вышестоящее руковод</w:t>
      </w:r>
      <w:r w:rsidRPr="00564A43">
        <w:rPr>
          <w:color w:val="000000"/>
          <w:spacing w:val="3"/>
          <w:sz w:val="24"/>
          <w:szCs w:val="24"/>
        </w:rPr>
        <w:softHyphen/>
      </w:r>
      <w:r w:rsidRPr="00564A43">
        <w:rPr>
          <w:color w:val="000000"/>
          <w:spacing w:val="-3"/>
          <w:sz w:val="24"/>
          <w:szCs w:val="24"/>
        </w:rPr>
        <w:t>ство;</w:t>
      </w:r>
    </w:p>
    <w:p w:rsidR="00793B62" w:rsidRPr="00564A43" w:rsidRDefault="00793B62" w:rsidP="00564A43">
      <w:pPr>
        <w:numPr>
          <w:ilvl w:val="0"/>
          <w:numId w:val="10"/>
        </w:numPr>
        <w:shd w:val="clear" w:color="auto" w:fill="FFFFFF"/>
        <w:tabs>
          <w:tab w:val="left" w:pos="571"/>
        </w:tabs>
        <w:spacing w:before="5"/>
        <w:ind w:left="24" w:firstLine="355"/>
        <w:jc w:val="both"/>
        <w:rPr>
          <w:color w:val="000000"/>
          <w:sz w:val="24"/>
          <w:szCs w:val="24"/>
        </w:rPr>
      </w:pPr>
      <w:r w:rsidRPr="00564A43">
        <w:rPr>
          <w:color w:val="000000"/>
          <w:spacing w:val="4"/>
          <w:sz w:val="24"/>
          <w:szCs w:val="24"/>
        </w:rPr>
        <w:lastRenderedPageBreak/>
        <w:t xml:space="preserve">в случае угрозы жизни людей немедленно организовать их </w:t>
      </w:r>
      <w:r w:rsidRPr="00564A43">
        <w:rPr>
          <w:color w:val="000000"/>
          <w:spacing w:val="-1"/>
          <w:sz w:val="24"/>
          <w:szCs w:val="24"/>
        </w:rPr>
        <w:t>спасение;</w:t>
      </w:r>
    </w:p>
    <w:p w:rsidR="00793B62" w:rsidRPr="00564A43" w:rsidRDefault="00793B62" w:rsidP="00564A43">
      <w:pPr>
        <w:numPr>
          <w:ilvl w:val="0"/>
          <w:numId w:val="10"/>
        </w:numPr>
        <w:shd w:val="clear" w:color="auto" w:fill="FFFFFF"/>
        <w:tabs>
          <w:tab w:val="left" w:pos="571"/>
        </w:tabs>
        <w:spacing w:before="14"/>
        <w:ind w:left="24" w:firstLine="355"/>
        <w:jc w:val="both"/>
        <w:rPr>
          <w:color w:val="000000"/>
          <w:sz w:val="24"/>
          <w:szCs w:val="24"/>
        </w:rPr>
      </w:pPr>
      <w:r w:rsidRPr="00564A43">
        <w:rPr>
          <w:color w:val="000000"/>
          <w:sz w:val="24"/>
          <w:szCs w:val="24"/>
        </w:rPr>
        <w:t>при необходимости отключить энергоснабжение помещения, здания;</w:t>
      </w:r>
    </w:p>
    <w:p w:rsidR="00793B62" w:rsidRPr="00564A43" w:rsidRDefault="00793B62" w:rsidP="00564A43">
      <w:pPr>
        <w:numPr>
          <w:ilvl w:val="0"/>
          <w:numId w:val="10"/>
        </w:numPr>
        <w:shd w:val="clear" w:color="auto" w:fill="FFFFFF"/>
        <w:tabs>
          <w:tab w:val="left" w:pos="571"/>
        </w:tabs>
        <w:spacing w:before="5"/>
        <w:ind w:left="24" w:firstLine="355"/>
        <w:jc w:val="both"/>
        <w:rPr>
          <w:color w:val="000000"/>
          <w:sz w:val="24"/>
          <w:szCs w:val="24"/>
        </w:rPr>
      </w:pPr>
      <w:r w:rsidRPr="00564A43">
        <w:rPr>
          <w:color w:val="000000"/>
          <w:spacing w:val="4"/>
          <w:sz w:val="24"/>
          <w:szCs w:val="24"/>
        </w:rPr>
        <w:t>прекратить все работы в помещении и здании школы за ис</w:t>
      </w:r>
      <w:r w:rsidRPr="00564A43">
        <w:rPr>
          <w:color w:val="000000"/>
          <w:spacing w:val="4"/>
          <w:sz w:val="24"/>
          <w:szCs w:val="24"/>
        </w:rPr>
        <w:softHyphen/>
      </w:r>
      <w:r w:rsidRPr="00564A43">
        <w:rPr>
          <w:color w:val="000000"/>
          <w:spacing w:val="2"/>
          <w:sz w:val="24"/>
          <w:szCs w:val="24"/>
        </w:rPr>
        <w:t>ключением работ, связанных с мероприятиями по ликвидации по</w:t>
      </w:r>
      <w:r w:rsidRPr="00564A43">
        <w:rPr>
          <w:color w:val="000000"/>
          <w:spacing w:val="2"/>
          <w:sz w:val="24"/>
          <w:szCs w:val="24"/>
        </w:rPr>
        <w:softHyphen/>
      </w:r>
      <w:r w:rsidRPr="00564A43">
        <w:rPr>
          <w:color w:val="000000"/>
          <w:spacing w:val="-1"/>
          <w:sz w:val="24"/>
          <w:szCs w:val="24"/>
        </w:rPr>
        <w:t>жара;</w:t>
      </w:r>
    </w:p>
    <w:p w:rsidR="00793B62" w:rsidRPr="00564A43" w:rsidRDefault="00793B62" w:rsidP="00564A43">
      <w:pPr>
        <w:numPr>
          <w:ilvl w:val="0"/>
          <w:numId w:val="10"/>
        </w:numPr>
        <w:shd w:val="clear" w:color="auto" w:fill="FFFFFF"/>
        <w:tabs>
          <w:tab w:val="left" w:pos="571"/>
        </w:tabs>
        <w:spacing w:before="10"/>
        <w:ind w:left="24" w:firstLine="355"/>
        <w:jc w:val="both"/>
        <w:rPr>
          <w:color w:val="000000"/>
          <w:sz w:val="24"/>
          <w:szCs w:val="24"/>
        </w:rPr>
      </w:pPr>
      <w:r w:rsidRPr="00564A43">
        <w:rPr>
          <w:color w:val="000000"/>
          <w:spacing w:val="1"/>
          <w:sz w:val="24"/>
          <w:szCs w:val="24"/>
        </w:rPr>
        <w:t>удалить за пределы опасной зоны всех работников, не участ</w:t>
      </w:r>
      <w:r w:rsidRPr="00564A43">
        <w:rPr>
          <w:color w:val="000000"/>
          <w:spacing w:val="1"/>
          <w:sz w:val="24"/>
          <w:szCs w:val="24"/>
        </w:rPr>
        <w:softHyphen/>
      </w:r>
      <w:r w:rsidRPr="00564A43">
        <w:rPr>
          <w:color w:val="000000"/>
          <w:sz w:val="24"/>
          <w:szCs w:val="24"/>
        </w:rPr>
        <w:t>вующих в тушении пожара;</w:t>
      </w:r>
    </w:p>
    <w:p w:rsidR="00793B62" w:rsidRPr="00564A43" w:rsidRDefault="00793B62" w:rsidP="00564A43">
      <w:pPr>
        <w:shd w:val="clear" w:color="auto" w:fill="FFFFFF"/>
        <w:tabs>
          <w:tab w:val="left" w:pos="629"/>
        </w:tabs>
        <w:ind w:left="24" w:firstLine="350"/>
        <w:jc w:val="both"/>
        <w:rPr>
          <w:sz w:val="24"/>
          <w:szCs w:val="24"/>
        </w:rPr>
      </w:pPr>
      <w:r w:rsidRPr="00564A43">
        <w:rPr>
          <w:color w:val="000000"/>
          <w:sz w:val="24"/>
          <w:szCs w:val="24"/>
        </w:rPr>
        <w:t>-</w:t>
      </w:r>
      <w:r w:rsidRPr="00564A43">
        <w:rPr>
          <w:color w:val="000000"/>
          <w:sz w:val="24"/>
          <w:szCs w:val="24"/>
        </w:rPr>
        <w:tab/>
      </w:r>
      <w:r w:rsidRPr="00564A43">
        <w:rPr>
          <w:color w:val="000000"/>
          <w:spacing w:val="6"/>
          <w:sz w:val="24"/>
          <w:szCs w:val="24"/>
        </w:rPr>
        <w:t xml:space="preserve">осуществлять общее руководство по тушению пожара до </w:t>
      </w:r>
      <w:r w:rsidRPr="00564A43">
        <w:rPr>
          <w:color w:val="000000"/>
          <w:sz w:val="24"/>
          <w:szCs w:val="24"/>
        </w:rPr>
        <w:t>прибытия пожарной охраны;</w:t>
      </w:r>
    </w:p>
    <w:p w:rsidR="00793B62" w:rsidRPr="00564A43" w:rsidRDefault="00793B62" w:rsidP="00564A43">
      <w:pPr>
        <w:numPr>
          <w:ilvl w:val="0"/>
          <w:numId w:val="1"/>
        </w:numPr>
        <w:shd w:val="clear" w:color="auto" w:fill="FFFFFF"/>
        <w:tabs>
          <w:tab w:val="left" w:pos="547"/>
        </w:tabs>
        <w:spacing w:before="5"/>
        <w:ind w:left="19" w:firstLine="350"/>
        <w:jc w:val="both"/>
        <w:rPr>
          <w:color w:val="000000"/>
          <w:sz w:val="24"/>
          <w:szCs w:val="24"/>
        </w:rPr>
      </w:pPr>
      <w:r w:rsidRPr="00564A43">
        <w:rPr>
          <w:color w:val="000000"/>
          <w:sz w:val="24"/>
          <w:szCs w:val="24"/>
        </w:rPr>
        <w:t>обеспечить соблюдение требований безопасности работника</w:t>
      </w:r>
      <w:r w:rsidRPr="00564A43">
        <w:rPr>
          <w:color w:val="000000"/>
          <w:sz w:val="24"/>
          <w:szCs w:val="24"/>
        </w:rPr>
        <w:softHyphen/>
        <w:t>ми, принимающими участие в тушении пожара;</w:t>
      </w:r>
    </w:p>
    <w:p w:rsidR="00793B62" w:rsidRPr="00564A43" w:rsidRDefault="00793B62" w:rsidP="00564A43">
      <w:pPr>
        <w:numPr>
          <w:ilvl w:val="0"/>
          <w:numId w:val="11"/>
        </w:numPr>
        <w:shd w:val="clear" w:color="auto" w:fill="FFFFFF"/>
        <w:tabs>
          <w:tab w:val="left" w:pos="547"/>
        </w:tabs>
        <w:ind w:left="370"/>
        <w:jc w:val="both"/>
        <w:rPr>
          <w:color w:val="000000"/>
          <w:sz w:val="24"/>
          <w:szCs w:val="24"/>
        </w:rPr>
      </w:pPr>
      <w:r w:rsidRPr="00564A43">
        <w:rPr>
          <w:color w:val="000000"/>
          <w:sz w:val="24"/>
          <w:szCs w:val="24"/>
        </w:rPr>
        <w:t>организовать эвакуацию и защиту материальных ценностей;</w:t>
      </w:r>
    </w:p>
    <w:p w:rsidR="00793B62" w:rsidRPr="00564A43" w:rsidRDefault="00793B62" w:rsidP="00564A43">
      <w:pPr>
        <w:numPr>
          <w:ilvl w:val="0"/>
          <w:numId w:val="11"/>
        </w:numPr>
        <w:shd w:val="clear" w:color="auto" w:fill="FFFFFF"/>
        <w:tabs>
          <w:tab w:val="left" w:pos="547"/>
        </w:tabs>
        <w:ind w:left="370"/>
        <w:jc w:val="both"/>
        <w:rPr>
          <w:color w:val="000000"/>
          <w:sz w:val="24"/>
          <w:szCs w:val="24"/>
        </w:rPr>
      </w:pPr>
      <w:r w:rsidRPr="00564A43">
        <w:rPr>
          <w:color w:val="000000"/>
          <w:sz w:val="24"/>
          <w:szCs w:val="24"/>
        </w:rPr>
        <w:t>организовать встречу подразделений пожарной охраны.</w:t>
      </w:r>
    </w:p>
    <w:p w:rsidR="00793B62" w:rsidRPr="00564A43" w:rsidRDefault="00793B62" w:rsidP="00564A43">
      <w:pPr>
        <w:shd w:val="clear" w:color="auto" w:fill="FFFFFF"/>
        <w:spacing w:before="173"/>
        <w:ind w:left="370"/>
        <w:jc w:val="both"/>
        <w:rPr>
          <w:spacing w:val="-11"/>
          <w:sz w:val="24"/>
          <w:szCs w:val="24"/>
        </w:rPr>
      </w:pPr>
    </w:p>
    <w:p w:rsidR="00793B62" w:rsidRDefault="00793B62" w:rsidP="00760018">
      <w:pPr>
        <w:shd w:val="clear" w:color="auto" w:fill="FFFFFF"/>
        <w:jc w:val="center"/>
        <w:rPr>
          <w:snapToGrid w:val="0"/>
          <w:sz w:val="24"/>
          <w:szCs w:val="24"/>
        </w:rPr>
      </w:pPr>
    </w:p>
    <w:p w:rsidR="00793B62" w:rsidRDefault="00793B62" w:rsidP="00760018">
      <w:pPr>
        <w:shd w:val="clear" w:color="auto" w:fill="FFFFFF"/>
        <w:jc w:val="center"/>
        <w:rPr>
          <w:snapToGrid w:val="0"/>
          <w:sz w:val="24"/>
          <w:szCs w:val="24"/>
        </w:rPr>
      </w:pPr>
    </w:p>
    <w:p w:rsidR="00793B62" w:rsidRDefault="00793B62" w:rsidP="00760018">
      <w:pPr>
        <w:shd w:val="clear" w:color="auto" w:fill="FFFFFF"/>
        <w:jc w:val="center"/>
        <w:rPr>
          <w:snapToGrid w:val="0"/>
          <w:sz w:val="24"/>
          <w:szCs w:val="24"/>
        </w:rPr>
      </w:pPr>
    </w:p>
    <w:p w:rsidR="00793B62" w:rsidRDefault="00793B62" w:rsidP="00760018">
      <w:pPr>
        <w:shd w:val="clear" w:color="auto" w:fill="FFFFFF"/>
        <w:jc w:val="center"/>
        <w:rPr>
          <w:snapToGrid w:val="0"/>
          <w:sz w:val="24"/>
          <w:szCs w:val="24"/>
        </w:rPr>
      </w:pPr>
    </w:p>
    <w:p w:rsidR="00793B62" w:rsidRDefault="00793B62" w:rsidP="00760018">
      <w:pPr>
        <w:shd w:val="clear" w:color="auto" w:fill="FFFFFF"/>
        <w:jc w:val="center"/>
        <w:rPr>
          <w:snapToGrid w:val="0"/>
          <w:sz w:val="24"/>
          <w:szCs w:val="24"/>
        </w:rPr>
      </w:pPr>
    </w:p>
    <w:p w:rsidR="00793B62" w:rsidRDefault="00793B62" w:rsidP="00760018">
      <w:pPr>
        <w:shd w:val="clear" w:color="auto" w:fill="FFFFFF"/>
        <w:jc w:val="center"/>
        <w:rPr>
          <w:snapToGrid w:val="0"/>
          <w:sz w:val="24"/>
          <w:szCs w:val="24"/>
        </w:rPr>
      </w:pPr>
      <w:r>
        <w:rPr>
          <w:snapToGrid w:val="0"/>
          <w:sz w:val="24"/>
          <w:szCs w:val="24"/>
        </w:rPr>
        <w:t xml:space="preserve">Разработал ответственный за ОТ:   ___________________ /А. В. </w:t>
      </w:r>
      <w:proofErr w:type="spellStart"/>
      <w:r>
        <w:rPr>
          <w:snapToGrid w:val="0"/>
          <w:sz w:val="24"/>
          <w:szCs w:val="24"/>
        </w:rPr>
        <w:t>Аряев</w:t>
      </w:r>
      <w:proofErr w:type="spellEnd"/>
      <w:r>
        <w:rPr>
          <w:snapToGrid w:val="0"/>
          <w:sz w:val="24"/>
          <w:szCs w:val="24"/>
        </w:rPr>
        <w:t>/</w:t>
      </w:r>
    </w:p>
    <w:p w:rsidR="00793B62" w:rsidRDefault="00793B62" w:rsidP="00760018">
      <w:pPr>
        <w:shd w:val="clear" w:color="auto" w:fill="FFFFFF"/>
        <w:jc w:val="center"/>
        <w:rPr>
          <w:snapToGrid w:val="0"/>
          <w:sz w:val="24"/>
          <w:szCs w:val="24"/>
        </w:rPr>
      </w:pPr>
      <w:r>
        <w:rPr>
          <w:snapToGrid w:val="0"/>
          <w:sz w:val="24"/>
          <w:szCs w:val="24"/>
        </w:rPr>
        <w:t>«____»__________2014г.</w:t>
      </w:r>
    </w:p>
    <w:p w:rsidR="00793B62" w:rsidRPr="00564A43" w:rsidRDefault="00793B62" w:rsidP="00564A43">
      <w:pPr>
        <w:jc w:val="both"/>
        <w:rPr>
          <w:sz w:val="24"/>
          <w:szCs w:val="24"/>
        </w:rPr>
      </w:pPr>
    </w:p>
    <w:sectPr w:rsidR="00793B62" w:rsidRPr="00564A43" w:rsidSect="00564A43">
      <w:pgSz w:w="11906" w:h="16838"/>
      <w:pgMar w:top="360" w:right="386" w:bottom="1134" w:left="9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D22372A"/>
    <w:lvl w:ilvl="0">
      <w:numFmt w:val="decimal"/>
      <w:lvlText w:val="*"/>
      <w:lvlJc w:val="left"/>
    </w:lvl>
  </w:abstractNum>
  <w:abstractNum w:abstractNumId="1">
    <w:nsid w:val="10DD2D5A"/>
    <w:multiLevelType w:val="singleLevel"/>
    <w:tmpl w:val="08200BA2"/>
    <w:lvl w:ilvl="0">
      <w:start w:val="5"/>
      <w:numFmt w:val="decimal"/>
      <w:lvlText w:val="4.%1"/>
      <w:legacy w:legacy="1" w:legacySpace="0" w:legacyIndent="346"/>
      <w:lvlJc w:val="left"/>
      <w:rPr>
        <w:rFonts w:ascii="Times New Roman" w:hAnsi="Times New Roman" w:hint="default"/>
      </w:rPr>
    </w:lvl>
  </w:abstractNum>
  <w:abstractNum w:abstractNumId="2">
    <w:nsid w:val="1B7A53B3"/>
    <w:multiLevelType w:val="singleLevel"/>
    <w:tmpl w:val="7E945B7A"/>
    <w:lvl w:ilvl="0">
      <w:start w:val="4"/>
      <w:numFmt w:val="decimal"/>
      <w:lvlText w:val="3.%1"/>
      <w:legacy w:legacy="1" w:legacySpace="0" w:legacyIndent="331"/>
      <w:lvlJc w:val="left"/>
      <w:rPr>
        <w:rFonts w:ascii="Times New Roman" w:hAnsi="Times New Roman" w:hint="default"/>
      </w:rPr>
    </w:lvl>
  </w:abstractNum>
  <w:abstractNum w:abstractNumId="3">
    <w:nsid w:val="353438AE"/>
    <w:multiLevelType w:val="singleLevel"/>
    <w:tmpl w:val="614E5062"/>
    <w:lvl w:ilvl="0">
      <w:start w:val="1"/>
      <w:numFmt w:val="decimal"/>
      <w:lvlText w:val="3.%1"/>
      <w:legacy w:legacy="1" w:legacySpace="0" w:legacyIndent="326"/>
      <w:lvlJc w:val="left"/>
      <w:rPr>
        <w:rFonts w:ascii="Times New Roman" w:hAnsi="Times New Roman" w:hint="default"/>
      </w:rPr>
    </w:lvl>
  </w:abstractNum>
  <w:abstractNum w:abstractNumId="4">
    <w:nsid w:val="39B10BB0"/>
    <w:multiLevelType w:val="singleLevel"/>
    <w:tmpl w:val="290C2EBA"/>
    <w:lvl w:ilvl="0">
      <w:start w:val="2"/>
      <w:numFmt w:val="decimal"/>
      <w:lvlText w:val="2.%1"/>
      <w:legacy w:legacy="1" w:legacySpace="0" w:legacyIndent="332"/>
      <w:lvlJc w:val="left"/>
      <w:rPr>
        <w:rFonts w:ascii="Times New Roman" w:hAnsi="Times New Roman" w:hint="default"/>
      </w:rPr>
    </w:lvl>
  </w:abstractNum>
  <w:abstractNum w:abstractNumId="5">
    <w:nsid w:val="53B33E95"/>
    <w:multiLevelType w:val="singleLevel"/>
    <w:tmpl w:val="360850AE"/>
    <w:lvl w:ilvl="0">
      <w:start w:val="1"/>
      <w:numFmt w:val="decimal"/>
      <w:lvlText w:val="1.%1"/>
      <w:legacy w:legacy="1" w:legacySpace="0" w:legacyIndent="340"/>
      <w:lvlJc w:val="left"/>
      <w:rPr>
        <w:rFonts w:ascii="Times New Roman" w:hAnsi="Times New Roman" w:hint="default"/>
      </w:rPr>
    </w:lvl>
  </w:abstractNum>
  <w:abstractNum w:abstractNumId="6">
    <w:nsid w:val="5F504D63"/>
    <w:multiLevelType w:val="singleLevel"/>
    <w:tmpl w:val="233C2FAA"/>
    <w:lvl w:ilvl="0">
      <w:start w:val="2"/>
      <w:numFmt w:val="decimal"/>
      <w:lvlText w:val="4.%1"/>
      <w:legacy w:legacy="1" w:legacySpace="0" w:legacyIndent="331"/>
      <w:lvlJc w:val="left"/>
      <w:rPr>
        <w:rFonts w:ascii="Times New Roman" w:hAnsi="Times New Roman" w:hint="default"/>
      </w:rPr>
    </w:lvl>
  </w:abstractNum>
  <w:abstractNum w:abstractNumId="7">
    <w:nsid w:val="6D720C40"/>
    <w:multiLevelType w:val="singleLevel"/>
    <w:tmpl w:val="68DEA6E6"/>
    <w:lvl w:ilvl="0">
      <w:start w:val="6"/>
      <w:numFmt w:val="decimal"/>
      <w:lvlText w:val="2.%1"/>
      <w:legacy w:legacy="1" w:legacySpace="0" w:legacyIndent="388"/>
      <w:lvlJc w:val="left"/>
      <w:rPr>
        <w:rFonts w:ascii="Times New Roman" w:hAnsi="Times New Roman" w:hint="default"/>
      </w:rPr>
    </w:lvl>
  </w:abstractNum>
  <w:num w:numId="1">
    <w:abstractNumId w:val="0"/>
    <w:lvlOverride w:ilvl="0">
      <w:lvl w:ilvl="0">
        <w:numFmt w:val="bullet"/>
        <w:lvlText w:val="-"/>
        <w:legacy w:legacy="1" w:legacySpace="0" w:legacyIndent="178"/>
        <w:lvlJc w:val="left"/>
        <w:rPr>
          <w:rFonts w:ascii="Times New Roman" w:hAnsi="Times New Roman" w:hint="default"/>
        </w:rPr>
      </w:lvl>
    </w:lvlOverride>
  </w:num>
  <w:num w:numId="2">
    <w:abstractNumId w:val="5"/>
  </w:num>
  <w:num w:numId="3">
    <w:abstractNumId w:val="4"/>
  </w:num>
  <w:num w:numId="4">
    <w:abstractNumId w:val="4"/>
    <w:lvlOverride w:ilvl="0">
      <w:lvl w:ilvl="0">
        <w:start w:val="2"/>
        <w:numFmt w:val="decimal"/>
        <w:lvlText w:val="2.%1"/>
        <w:legacy w:legacy="1" w:legacySpace="0" w:legacyIndent="331"/>
        <w:lvlJc w:val="left"/>
        <w:rPr>
          <w:rFonts w:ascii="Times New Roman" w:hAnsi="Times New Roman" w:hint="default"/>
        </w:rPr>
      </w:lvl>
    </w:lvlOverride>
  </w:num>
  <w:num w:numId="5">
    <w:abstractNumId w:val="7"/>
  </w:num>
  <w:num w:numId="6">
    <w:abstractNumId w:val="3"/>
  </w:num>
  <w:num w:numId="7">
    <w:abstractNumId w:val="2"/>
  </w:num>
  <w:num w:numId="8">
    <w:abstractNumId w:val="6"/>
  </w:num>
  <w:num w:numId="9">
    <w:abstractNumId w:val="1"/>
  </w:num>
  <w:num w:numId="10">
    <w:abstractNumId w:val="0"/>
    <w:lvlOverride w:ilvl="0">
      <w:lvl w:ilvl="0">
        <w:numFmt w:val="bullet"/>
        <w:lvlText w:val="-"/>
        <w:legacy w:legacy="1" w:legacySpace="0" w:legacyIndent="192"/>
        <w:lvlJc w:val="left"/>
        <w:rPr>
          <w:rFonts w:ascii="Times New Roman" w:hAnsi="Times New Roman" w:hint="default"/>
        </w:rPr>
      </w:lvl>
    </w:lvlOverride>
  </w:num>
  <w:num w:numId="11">
    <w:abstractNumId w:val="0"/>
    <w:lvlOverride w:ilvl="0">
      <w:lvl w:ilvl="0">
        <w:numFmt w:val="bullet"/>
        <w:lvlText w:val="-"/>
        <w:legacy w:legacy="1" w:legacySpace="0" w:legacyIndent="177"/>
        <w:lvlJc w:val="left"/>
        <w:rPr>
          <w:rFonts w:ascii="Times New Roman" w:hAnsi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/>
  <w:rsids>
    <w:rsidRoot w:val="005B7539"/>
    <w:rsid w:val="000609C8"/>
    <w:rsid w:val="00092CB2"/>
    <w:rsid w:val="00116C32"/>
    <w:rsid w:val="00172FBF"/>
    <w:rsid w:val="002409C1"/>
    <w:rsid w:val="00252C08"/>
    <w:rsid w:val="003D0DC9"/>
    <w:rsid w:val="00564A43"/>
    <w:rsid w:val="005B7539"/>
    <w:rsid w:val="00760018"/>
    <w:rsid w:val="00793B62"/>
    <w:rsid w:val="0079484D"/>
    <w:rsid w:val="007A4F65"/>
    <w:rsid w:val="007B6CD6"/>
    <w:rsid w:val="007F2669"/>
    <w:rsid w:val="0095144C"/>
    <w:rsid w:val="00DB6673"/>
    <w:rsid w:val="00F63311"/>
    <w:rsid w:val="00F64C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7539"/>
    <w:pPr>
      <w:widowControl w:val="0"/>
      <w:autoSpaceDE w:val="0"/>
      <w:autoSpaceDN w:val="0"/>
      <w:adjustRightInd w:val="0"/>
    </w:pPr>
    <w:rPr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5B7539"/>
    <w:pPr>
      <w:widowControl w:val="0"/>
      <w:autoSpaceDE w:val="0"/>
      <w:autoSpaceDN w:val="0"/>
      <w:adjustRightInd w:val="0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">
    <w:name w:val="Заголовок №1_"/>
    <w:basedOn w:val="a0"/>
    <w:link w:val="10"/>
    <w:uiPriority w:val="99"/>
    <w:locked/>
    <w:rsid w:val="00564A43"/>
    <w:rPr>
      <w:b/>
      <w:bCs/>
      <w:spacing w:val="2"/>
      <w:sz w:val="25"/>
      <w:szCs w:val="25"/>
      <w:shd w:val="clear" w:color="auto" w:fill="FFFFFF"/>
    </w:rPr>
  </w:style>
  <w:style w:type="paragraph" w:customStyle="1" w:styleId="10">
    <w:name w:val="Заголовок №1"/>
    <w:basedOn w:val="a"/>
    <w:link w:val="1"/>
    <w:uiPriority w:val="99"/>
    <w:rsid w:val="00564A43"/>
    <w:pPr>
      <w:widowControl/>
      <w:shd w:val="clear" w:color="auto" w:fill="FFFFFF"/>
      <w:autoSpaceDE/>
      <w:autoSpaceDN/>
      <w:adjustRightInd/>
      <w:spacing w:line="317" w:lineRule="exact"/>
      <w:outlineLvl w:val="0"/>
    </w:pPr>
    <w:rPr>
      <w:b/>
      <w:bCs/>
      <w:noProof/>
      <w:spacing w:val="2"/>
      <w:sz w:val="25"/>
      <w:szCs w:val="25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3555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555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659</Words>
  <Characters>3761</Characters>
  <Application>Microsoft Office Word</Application>
  <DocSecurity>0</DocSecurity>
  <Lines>31</Lines>
  <Paragraphs>8</Paragraphs>
  <ScaleCrop>false</ScaleCrop>
  <Company>МОУ СОШ 1</Company>
  <LinksUpToDate>false</LinksUpToDate>
  <CharactersWithSpaces>4412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«Согласовано»</dc:title>
  <dc:creator>Стас</dc:creator>
  <cp:lastModifiedBy>RePack by SPecialiST</cp:lastModifiedBy>
  <cp:revision>2</cp:revision>
  <cp:lastPrinted>2014-03-22T07:52:00Z</cp:lastPrinted>
  <dcterms:created xsi:type="dcterms:W3CDTF">2014-11-17T19:22:00Z</dcterms:created>
  <dcterms:modified xsi:type="dcterms:W3CDTF">2014-11-17T19:22:00Z</dcterms:modified>
</cp:coreProperties>
</file>